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71" w:rsidRPr="00A67F57" w:rsidRDefault="00E16571" w:rsidP="00E165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</w:t>
      </w:r>
    </w:p>
    <w:p w:rsidR="00E16571" w:rsidRPr="00D47910" w:rsidRDefault="00E16571" w:rsidP="00E165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камеральной </w:t>
      </w:r>
      <w:r w:rsidRPr="007D7C5B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требований бюджетного законодательства и иных нормативных правовых актов, регулирующих бюджетные правоотношения Думой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за 2017 год</w:t>
      </w:r>
    </w:p>
    <w:p w:rsidR="000A42C8" w:rsidRDefault="000A42C8"/>
    <w:p w:rsidR="00E16571" w:rsidRPr="00E16571" w:rsidRDefault="00E16571" w:rsidP="00E1657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План контрольных мероприятий отдела финансового контроля финансового управления Администрации МО </w:t>
      </w:r>
      <w:proofErr w:type="spellStart"/>
      <w:r w:rsidRPr="00E16571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E16571">
        <w:rPr>
          <w:rFonts w:ascii="Times New Roman" w:hAnsi="Times New Roman" w:cs="Times New Roman"/>
          <w:sz w:val="28"/>
          <w:szCs w:val="28"/>
        </w:rPr>
        <w:t xml:space="preserve"> муниципальный район на второе полугодие 2018 года, утвержденный Приказом финансового управления от 15.06.2018 № 34</w:t>
      </w:r>
      <w:r w:rsidRPr="00E165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571">
        <w:rPr>
          <w:rFonts w:ascii="Times New Roman" w:hAnsi="Times New Roman" w:cs="Times New Roman"/>
          <w:sz w:val="28"/>
          <w:szCs w:val="28"/>
        </w:rPr>
        <w:t xml:space="preserve">(с изменениями), Приказ финансового управления Администрации муниципального образования </w:t>
      </w:r>
      <w:proofErr w:type="spellStart"/>
      <w:r w:rsidRPr="00E16571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E16571">
        <w:rPr>
          <w:rFonts w:ascii="Times New Roman" w:hAnsi="Times New Roman" w:cs="Times New Roman"/>
          <w:sz w:val="28"/>
          <w:szCs w:val="28"/>
        </w:rPr>
        <w:t xml:space="preserve"> муниципальный район «О назначении плановой камеральной проверки» от 07.11.2018 № 74.</w:t>
      </w:r>
    </w:p>
    <w:p w:rsidR="00E16571" w:rsidRPr="00E16571" w:rsidRDefault="00E16571" w:rsidP="00E1657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>Цель контрольного мероприятия: Предупреждение и выявление нарушений бюджетного законодательства и иных нормативных правовых актов, регулирующих бюджетные правоотношения.</w:t>
      </w:r>
    </w:p>
    <w:p w:rsidR="00E16571" w:rsidRPr="00E16571" w:rsidRDefault="00E16571" w:rsidP="00E1657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>Проверяемый период: 2017 год.</w:t>
      </w:r>
    </w:p>
    <w:p w:rsidR="00E16571" w:rsidRPr="00E16571" w:rsidRDefault="00E16571" w:rsidP="00E1657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 xml:space="preserve">Вопросы контрольного мероприятия: </w:t>
      </w:r>
    </w:p>
    <w:p w:rsidR="00E16571" w:rsidRPr="00E16571" w:rsidRDefault="00E16571" w:rsidP="00E16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6571">
        <w:rPr>
          <w:rFonts w:ascii="Times New Roman" w:hAnsi="Times New Roman"/>
          <w:sz w:val="28"/>
          <w:szCs w:val="28"/>
        </w:rPr>
        <w:t xml:space="preserve">4.1. Соблюдение бюджетного законодательства Российской Федерации и иных нормативных правовых актов, регулирующих бюджетные правоотношения, при расходовании средств бюджета муниципального образования </w:t>
      </w:r>
      <w:proofErr w:type="spellStart"/>
      <w:r w:rsidRPr="00E16571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Pr="00E16571">
        <w:rPr>
          <w:rFonts w:ascii="Times New Roman" w:hAnsi="Times New Roman"/>
          <w:sz w:val="28"/>
          <w:szCs w:val="28"/>
        </w:rPr>
        <w:t xml:space="preserve"> сельское поселение, выделенных в 2017 году Думе муниципального образования </w:t>
      </w:r>
      <w:proofErr w:type="spellStart"/>
      <w:r w:rsidRPr="00E16571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Pr="00E16571">
        <w:rPr>
          <w:rFonts w:ascii="Times New Roman" w:hAnsi="Times New Roman"/>
          <w:sz w:val="28"/>
          <w:szCs w:val="28"/>
        </w:rPr>
        <w:t xml:space="preserve"> сельское поселение, в общей сумме 572,8 тыс.руб.</w:t>
      </w:r>
    </w:p>
    <w:p w:rsidR="00E16571" w:rsidRPr="00E16571" w:rsidRDefault="00E16571" w:rsidP="00E1657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>Срок проверки: с 13 ноября 2018 года по 30 ноября 2018 года.</w:t>
      </w:r>
    </w:p>
    <w:p w:rsidR="00E16571" w:rsidRPr="00E16571" w:rsidRDefault="00E16571" w:rsidP="00E1657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 xml:space="preserve">Ответственные исполнители: главный специалист отдела финансового контроля </w:t>
      </w:r>
      <w:proofErr w:type="spellStart"/>
      <w:r w:rsidRPr="00E16571">
        <w:rPr>
          <w:rFonts w:ascii="Times New Roman" w:hAnsi="Times New Roman" w:cs="Times New Roman"/>
          <w:sz w:val="28"/>
          <w:szCs w:val="28"/>
        </w:rPr>
        <w:t>Инишева</w:t>
      </w:r>
      <w:proofErr w:type="spellEnd"/>
      <w:r w:rsidRPr="00E16571">
        <w:rPr>
          <w:rFonts w:ascii="Times New Roman" w:hAnsi="Times New Roman" w:cs="Times New Roman"/>
          <w:sz w:val="28"/>
          <w:szCs w:val="28"/>
        </w:rPr>
        <w:t xml:space="preserve"> Людмила Анатольевна.</w:t>
      </w:r>
    </w:p>
    <w:p w:rsidR="00E16571" w:rsidRPr="00E16571" w:rsidRDefault="00E16571" w:rsidP="00E1657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>Краткая информация об объекте контроля:</w:t>
      </w:r>
    </w:p>
    <w:p w:rsidR="00E16571" w:rsidRPr="00E16571" w:rsidRDefault="00E16571" w:rsidP="00E165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 xml:space="preserve">Полное  наименование объекта контроля: Дума муниципального образования </w:t>
      </w:r>
      <w:proofErr w:type="spellStart"/>
      <w:r w:rsidRPr="00E16571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E16571">
        <w:rPr>
          <w:rFonts w:ascii="Times New Roman" w:hAnsi="Times New Roman" w:cs="Times New Roman"/>
          <w:sz w:val="28"/>
          <w:szCs w:val="28"/>
        </w:rPr>
        <w:t xml:space="preserve"> сельское поселение (далее - Дума МО </w:t>
      </w:r>
      <w:proofErr w:type="spellStart"/>
      <w:r w:rsidRPr="00E16571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E16571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E16571" w:rsidRPr="00E16571" w:rsidRDefault="00E16571" w:rsidP="00E165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>ИНН/КПП: 6611012113 / 667601001.</w:t>
      </w:r>
    </w:p>
    <w:p w:rsidR="00E16571" w:rsidRPr="00E16571" w:rsidRDefault="00E16571" w:rsidP="00E165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>ОГРН: 1086611000189.</w:t>
      </w:r>
    </w:p>
    <w:p w:rsidR="00E16571" w:rsidRPr="00E16571" w:rsidRDefault="00E16571" w:rsidP="00E165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 xml:space="preserve">Адрес юридический (почтовый): 623890, Свердловская область, </w:t>
      </w:r>
      <w:proofErr w:type="spellStart"/>
      <w:r w:rsidRPr="00E16571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E16571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16571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E16571">
        <w:rPr>
          <w:rFonts w:ascii="Times New Roman" w:hAnsi="Times New Roman" w:cs="Times New Roman"/>
          <w:sz w:val="28"/>
          <w:szCs w:val="28"/>
        </w:rPr>
        <w:t>, улица Советская, дом 31.</w:t>
      </w:r>
    </w:p>
    <w:p w:rsidR="00E16571" w:rsidRDefault="00E16571" w:rsidP="00E165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71">
        <w:rPr>
          <w:rFonts w:ascii="Times New Roman" w:hAnsi="Times New Roman" w:cs="Times New Roman"/>
          <w:sz w:val="28"/>
          <w:szCs w:val="28"/>
        </w:rPr>
        <w:t xml:space="preserve">Полномочия председателя Думы МО </w:t>
      </w:r>
      <w:proofErr w:type="spellStart"/>
      <w:r w:rsidRPr="00E16571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E16571">
        <w:rPr>
          <w:rFonts w:ascii="Times New Roman" w:hAnsi="Times New Roman" w:cs="Times New Roman"/>
          <w:sz w:val="28"/>
          <w:szCs w:val="28"/>
        </w:rPr>
        <w:t xml:space="preserve"> сельское поселение в проверяемом периоде и по настоящее время исполняет Глава муниципального образования </w:t>
      </w:r>
      <w:proofErr w:type="spellStart"/>
      <w:r w:rsidRPr="00E16571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E16571">
        <w:rPr>
          <w:rFonts w:ascii="Times New Roman" w:hAnsi="Times New Roman" w:cs="Times New Roman"/>
          <w:sz w:val="28"/>
          <w:szCs w:val="28"/>
        </w:rPr>
        <w:t xml:space="preserve"> сельское поселение Глухих Леонид Геннадьеви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16571">
        <w:rPr>
          <w:rFonts w:ascii="Times New Roman" w:hAnsi="Times New Roman" w:cs="Times New Roman"/>
          <w:sz w:val="28"/>
          <w:szCs w:val="28"/>
        </w:rPr>
        <w:t>.</w:t>
      </w:r>
    </w:p>
    <w:p w:rsidR="00E16571" w:rsidRDefault="00E16571" w:rsidP="00E165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плановой камеральной проверки соблюдения требований бюджетного законодательства и иных нормативных правовых актов, регулирующих бюджетные правоотношения, Думой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за 2017 год выявлено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нарушение статьи 8 Федерального закона от 06.12.2011 № 402-ФЗ, пункта 6 Инструкции от 01.12.2010 № 157н, а именно, не сформирована учетная политика.</w:t>
      </w:r>
    </w:p>
    <w:p w:rsidR="00072017" w:rsidRPr="00072017" w:rsidRDefault="00072017" w:rsidP="0007201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Объекту контроля выдано </w:t>
      </w:r>
      <w:r w:rsidRPr="0076343E">
        <w:rPr>
          <w:rFonts w:ascii="Times New Roman" w:hAnsi="Times New Roman"/>
          <w:sz w:val="28"/>
          <w:szCs w:val="28"/>
        </w:rPr>
        <w:t>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16571" w:rsidRPr="00E16571" w:rsidRDefault="00E16571" w:rsidP="00E165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камеральной проверки направлена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6571" w:rsidRDefault="00E16571"/>
    <w:sectPr w:rsidR="00E16571" w:rsidSect="000A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EC2"/>
    <w:multiLevelType w:val="hybridMultilevel"/>
    <w:tmpl w:val="430818B6"/>
    <w:lvl w:ilvl="0" w:tplc="8CC6F1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C022BD8"/>
    <w:multiLevelType w:val="hybridMultilevel"/>
    <w:tmpl w:val="6A98C8B6"/>
    <w:lvl w:ilvl="0" w:tplc="89BEA08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16571"/>
    <w:rsid w:val="00072017"/>
    <w:rsid w:val="000A42C8"/>
    <w:rsid w:val="008044BB"/>
    <w:rsid w:val="00E1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16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019LA</dc:creator>
  <cp:lastModifiedBy>019LA</cp:lastModifiedBy>
  <cp:revision>2</cp:revision>
  <cp:lastPrinted>2018-12-07T04:51:00Z</cp:lastPrinted>
  <dcterms:created xsi:type="dcterms:W3CDTF">2018-12-06T03:37:00Z</dcterms:created>
  <dcterms:modified xsi:type="dcterms:W3CDTF">2018-12-07T04:51:00Z</dcterms:modified>
</cp:coreProperties>
</file>