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66D153" w14:textId="77777777" w:rsidR="0032153B" w:rsidRPr="0032153B" w:rsidRDefault="0032153B" w:rsidP="0032153B">
      <w:pPr>
        <w:spacing w:line="360" w:lineRule="auto"/>
        <w:rPr>
          <w:b/>
          <w:bCs/>
          <w:sz w:val="16"/>
          <w:szCs w:val="16"/>
        </w:rPr>
      </w:pPr>
      <w:r w:rsidRPr="0032153B">
        <w:rPr>
          <w:rFonts w:ascii="Tahoma" w:hAnsi="Tahoma" w:cs="Tahoma"/>
          <w:sz w:val="18"/>
          <w:szCs w:val="18"/>
        </w:rPr>
        <w:fldChar w:fldCharType="begin"/>
      </w:r>
      <w:r w:rsidRPr="0032153B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32153B">
        <w:rPr>
          <w:rFonts w:ascii="Tahoma" w:hAnsi="Tahoma" w:cs="Tahoma"/>
          <w:sz w:val="18"/>
          <w:szCs w:val="18"/>
        </w:rPr>
        <w:fldChar w:fldCharType="separate"/>
      </w:r>
      <w:r w:rsidRPr="0032153B">
        <w:rPr>
          <w:noProof/>
        </w:rPr>
        <w:drawing>
          <wp:anchor distT="0" distB="0" distL="114300" distR="114300" simplePos="0" relativeHeight="251660288" behindDoc="0" locked="0" layoutInCell="1" allowOverlap="1" wp14:anchorId="2041EBA4" wp14:editId="1BF9B41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3B">
        <w:rPr>
          <w:rFonts w:ascii="Tahoma" w:hAnsi="Tahoma" w:cs="Tahoma"/>
          <w:sz w:val="18"/>
          <w:szCs w:val="18"/>
        </w:rPr>
        <w:fldChar w:fldCharType="end"/>
      </w:r>
      <w:r w:rsidRPr="0032153B">
        <w:rPr>
          <w:b/>
          <w:bCs/>
          <w:sz w:val="28"/>
          <w:szCs w:val="28"/>
        </w:rPr>
        <w:br w:type="textWrapping" w:clear="all"/>
      </w:r>
    </w:p>
    <w:p w14:paraId="4F7931BF" w14:textId="77777777" w:rsidR="0032153B" w:rsidRPr="0032153B" w:rsidRDefault="0032153B" w:rsidP="0032153B">
      <w:pPr>
        <w:jc w:val="center"/>
        <w:rPr>
          <w:b/>
          <w:bCs/>
          <w:sz w:val="36"/>
          <w:szCs w:val="36"/>
        </w:rPr>
      </w:pPr>
      <w:r w:rsidRPr="0032153B">
        <w:rPr>
          <w:b/>
          <w:bCs/>
          <w:sz w:val="28"/>
          <w:szCs w:val="28"/>
        </w:rPr>
        <w:t xml:space="preserve">АДМИНИСТРАЦИЯ  </w:t>
      </w:r>
    </w:p>
    <w:p w14:paraId="777648FF" w14:textId="77777777" w:rsidR="0032153B" w:rsidRPr="0032153B" w:rsidRDefault="0032153B" w:rsidP="0032153B">
      <w:pPr>
        <w:jc w:val="center"/>
        <w:rPr>
          <w:b/>
          <w:bCs/>
          <w:sz w:val="36"/>
          <w:szCs w:val="36"/>
        </w:rPr>
      </w:pPr>
      <w:r w:rsidRPr="0032153B">
        <w:rPr>
          <w:b/>
          <w:bCs/>
          <w:sz w:val="36"/>
          <w:szCs w:val="36"/>
        </w:rPr>
        <w:t>Байкаловского муниципального  района</w:t>
      </w:r>
    </w:p>
    <w:p w14:paraId="6AFDD071" w14:textId="77777777" w:rsidR="0032153B" w:rsidRPr="0032153B" w:rsidRDefault="0032153B" w:rsidP="0032153B">
      <w:pPr>
        <w:keepNext/>
        <w:jc w:val="center"/>
        <w:outlineLvl w:val="0"/>
        <w:rPr>
          <w:b/>
          <w:bCs/>
          <w:sz w:val="36"/>
          <w:szCs w:val="36"/>
        </w:rPr>
      </w:pPr>
      <w:r w:rsidRPr="0032153B">
        <w:rPr>
          <w:b/>
          <w:bCs/>
          <w:sz w:val="36"/>
          <w:szCs w:val="36"/>
        </w:rPr>
        <w:t>П О С Т А Н О В Л Е Н И Е</w:t>
      </w:r>
    </w:p>
    <w:p w14:paraId="3555CF11" w14:textId="77777777" w:rsidR="00A14A17" w:rsidRDefault="00A14A17" w:rsidP="0032153B">
      <w:pPr>
        <w:pBdr>
          <w:top w:val="thinThickSmallGap" w:sz="12" w:space="1" w:color="auto"/>
        </w:pBdr>
        <w:rPr>
          <w:sz w:val="16"/>
          <w:szCs w:val="16"/>
        </w:rPr>
      </w:pPr>
    </w:p>
    <w:p w14:paraId="75EA84BD" w14:textId="1DF9143A" w:rsidR="0032153B" w:rsidRPr="0032153B" w:rsidRDefault="00A14A17" w:rsidP="0032153B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18</w:t>
      </w:r>
      <w:r w:rsidR="0032153B" w:rsidRPr="0032153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2153B" w:rsidRPr="0032153B">
        <w:rPr>
          <w:sz w:val="28"/>
          <w:szCs w:val="28"/>
        </w:rPr>
        <w:t xml:space="preserve">.2022 г.                                      </w:t>
      </w:r>
      <w:r w:rsidR="0032153B" w:rsidRPr="0032153B">
        <w:rPr>
          <w:b/>
          <w:bCs/>
          <w:sz w:val="28"/>
          <w:szCs w:val="28"/>
        </w:rPr>
        <w:t xml:space="preserve">№   </w:t>
      </w:r>
      <w:r>
        <w:rPr>
          <w:b/>
          <w:bCs/>
          <w:sz w:val="28"/>
          <w:szCs w:val="28"/>
        </w:rPr>
        <w:t>406</w:t>
      </w:r>
      <w:r w:rsidR="0032153B" w:rsidRPr="0032153B">
        <w:rPr>
          <w:b/>
          <w:bCs/>
          <w:sz w:val="28"/>
          <w:szCs w:val="28"/>
        </w:rPr>
        <w:t xml:space="preserve">                                     </w:t>
      </w:r>
      <w:r w:rsidR="0032153B" w:rsidRPr="0032153B">
        <w:rPr>
          <w:sz w:val="28"/>
          <w:szCs w:val="28"/>
        </w:rPr>
        <w:t>с. Байкалово</w:t>
      </w:r>
    </w:p>
    <w:p w14:paraId="40F34C2F" w14:textId="77777777" w:rsidR="0032153B" w:rsidRPr="0032153B" w:rsidRDefault="0032153B" w:rsidP="0032153B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14:paraId="3AB64A56" w14:textId="77777777" w:rsidR="00EA5C0C" w:rsidRDefault="00EA5C0C" w:rsidP="0032153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</w:p>
    <w:p w14:paraId="50BE74ED" w14:textId="201402A5" w:rsidR="0032153B" w:rsidRPr="0032153B" w:rsidRDefault="0032153B" w:rsidP="0032153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  <w:r w:rsidRPr="0032153B">
        <w:rPr>
          <w:b/>
          <w:sz w:val="28"/>
          <w:szCs w:val="28"/>
        </w:rPr>
        <w:t xml:space="preserve">Об утверждении </w:t>
      </w:r>
      <w:r w:rsidR="00EA5C0C" w:rsidRPr="00EA5C0C">
        <w:rPr>
          <w:rFonts w:eastAsia="Calibri"/>
          <w:b/>
          <w:sz w:val="28"/>
          <w:szCs w:val="28"/>
          <w:lang w:eastAsia="en-US"/>
        </w:rPr>
        <w:t>Порядка предоставления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3598775F" w14:textId="77777777" w:rsidR="0032153B" w:rsidRPr="0032153B" w:rsidRDefault="0032153B" w:rsidP="0032153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5285818" w14:textId="77777777" w:rsidR="0032153B" w:rsidRPr="0032153B" w:rsidRDefault="0032153B" w:rsidP="0032153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7C86FBA" w14:textId="28171BC8" w:rsidR="0032153B" w:rsidRPr="0032153B" w:rsidRDefault="00EA5C0C" w:rsidP="00EA5C0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Принимая во внимание П</w:t>
      </w:r>
      <w:r w:rsidR="0032153B" w:rsidRPr="0032153B">
        <w:rPr>
          <w:rFonts w:eastAsia="Calibri"/>
          <w:sz w:val="28"/>
          <w:szCs w:val="28"/>
          <w:lang w:eastAsia="en-US"/>
        </w:rPr>
        <w:t>риказ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 в Свердловской области»</w:t>
      </w:r>
      <w:r w:rsidR="0032153B" w:rsidRPr="0032153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2153B" w:rsidRPr="0032153B">
        <w:rPr>
          <w:b/>
          <w:bCs/>
          <w:sz w:val="28"/>
          <w:szCs w:val="28"/>
        </w:rPr>
        <w:t>Администрация Байкаловского муниципального района,</w:t>
      </w:r>
      <w:r w:rsidR="0032153B" w:rsidRPr="0032153B">
        <w:rPr>
          <w:bCs/>
          <w:sz w:val="28"/>
          <w:szCs w:val="28"/>
        </w:rPr>
        <w:t xml:space="preserve">  </w:t>
      </w:r>
    </w:p>
    <w:p w14:paraId="0F7318B3" w14:textId="77777777" w:rsidR="0032153B" w:rsidRPr="0032153B" w:rsidRDefault="0032153B" w:rsidP="00EA5C0C">
      <w:pPr>
        <w:jc w:val="both"/>
        <w:rPr>
          <w:b/>
          <w:sz w:val="28"/>
          <w:szCs w:val="28"/>
        </w:rPr>
      </w:pPr>
      <w:r w:rsidRPr="0032153B">
        <w:rPr>
          <w:b/>
          <w:sz w:val="28"/>
          <w:szCs w:val="28"/>
        </w:rPr>
        <w:t>ПОСТАНОВЛЯЕТ:</w:t>
      </w:r>
    </w:p>
    <w:p w14:paraId="1CDFA7E4" w14:textId="77777777" w:rsidR="00EA5C0C" w:rsidRPr="00EA5C0C" w:rsidRDefault="0032153B" w:rsidP="00EA5C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C0C">
        <w:rPr>
          <w:rFonts w:eastAsia="Calibri"/>
          <w:sz w:val="28"/>
          <w:szCs w:val="28"/>
          <w:lang w:eastAsia="en-US"/>
        </w:rPr>
        <w:t xml:space="preserve"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A5C0C" w:rsidRPr="00EA5C0C">
        <w:rPr>
          <w:rFonts w:eastAsia="Calibri"/>
          <w:sz w:val="28"/>
          <w:szCs w:val="28"/>
          <w:lang w:eastAsia="en-US"/>
        </w:rPr>
        <w:t>Байкаловского муниципального района Свердловской области</w:t>
      </w:r>
      <w:r w:rsidRPr="00EA5C0C">
        <w:rPr>
          <w:rFonts w:eastAsia="Calibri"/>
          <w:sz w:val="28"/>
          <w:szCs w:val="28"/>
          <w:lang w:eastAsia="en-US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EA5C0C" w:rsidRPr="00EA5C0C">
        <w:rPr>
          <w:rFonts w:eastAsia="Calibri"/>
          <w:sz w:val="28"/>
          <w:szCs w:val="28"/>
          <w:lang w:eastAsia="en-US"/>
        </w:rPr>
        <w:t>(прилагается)</w:t>
      </w:r>
      <w:r w:rsidRPr="00EA5C0C">
        <w:rPr>
          <w:rFonts w:eastAsia="Calibri"/>
          <w:sz w:val="28"/>
          <w:szCs w:val="28"/>
          <w:lang w:eastAsia="en-US"/>
        </w:rPr>
        <w:t>.</w:t>
      </w:r>
      <w:r w:rsidRPr="00EA5C0C">
        <w:rPr>
          <w:rFonts w:eastAsia="Calibri"/>
          <w:sz w:val="28"/>
          <w:szCs w:val="28"/>
          <w:lang w:eastAsia="en-US"/>
        </w:rPr>
        <w:tab/>
      </w:r>
      <w:r w:rsidRPr="00EA5C0C">
        <w:rPr>
          <w:rFonts w:eastAsia="Calibri"/>
          <w:sz w:val="28"/>
          <w:szCs w:val="28"/>
          <w:lang w:eastAsia="en-US"/>
        </w:rPr>
        <w:tab/>
      </w:r>
      <w:r w:rsidRPr="00EA5C0C">
        <w:rPr>
          <w:rFonts w:eastAsia="Calibri"/>
          <w:sz w:val="28"/>
          <w:szCs w:val="28"/>
          <w:lang w:eastAsia="en-US"/>
        </w:rPr>
        <w:tab/>
      </w:r>
      <w:r w:rsidRPr="00EA5C0C">
        <w:rPr>
          <w:rFonts w:eastAsia="Calibri"/>
          <w:sz w:val="28"/>
          <w:szCs w:val="28"/>
          <w:lang w:eastAsia="en-US"/>
        </w:rPr>
        <w:tab/>
      </w:r>
    </w:p>
    <w:p w14:paraId="5AA802C1" w14:textId="77777777" w:rsidR="00EA5C0C" w:rsidRPr="00EA5C0C" w:rsidRDefault="00EA5C0C" w:rsidP="00EA5C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C0C">
        <w:rPr>
          <w:bCs/>
          <w:sz w:val="28"/>
          <w:szCs w:val="28"/>
        </w:rPr>
        <w:t>2</w:t>
      </w:r>
      <w:r w:rsidR="0032153B" w:rsidRPr="00EA5C0C">
        <w:rPr>
          <w:bCs/>
          <w:sz w:val="28"/>
          <w:szCs w:val="28"/>
        </w:rPr>
        <w:t xml:space="preserve">. </w:t>
      </w:r>
      <w:r w:rsidR="0032153B" w:rsidRPr="00EA5C0C">
        <w:rPr>
          <w:b/>
          <w:bCs/>
          <w:sz w:val="28"/>
          <w:szCs w:val="28"/>
        </w:rPr>
        <w:t xml:space="preserve"> </w:t>
      </w:r>
      <w:r w:rsidR="0032153B" w:rsidRPr="00EA5C0C">
        <w:rPr>
          <w:bCs/>
          <w:sz w:val="28"/>
          <w:szCs w:val="28"/>
        </w:rPr>
        <w:t xml:space="preserve">Настоящее постановление опубликовать в Вестнике Байкаловского муниципального района и разместить на официальном сайте администрации в сети «Интернет» </w:t>
      </w:r>
      <w:hyperlink r:id="rId10" w:history="1">
        <w:r w:rsidR="0032153B" w:rsidRPr="00EA5C0C">
          <w:rPr>
            <w:bCs/>
            <w:color w:val="0000FF"/>
            <w:sz w:val="28"/>
            <w:szCs w:val="28"/>
            <w:u w:val="single"/>
          </w:rPr>
          <w:t>www.</w:t>
        </w:r>
        <w:r w:rsidR="0032153B" w:rsidRPr="00EA5C0C">
          <w:rPr>
            <w:bCs/>
            <w:color w:val="0000FF"/>
            <w:sz w:val="28"/>
            <w:szCs w:val="28"/>
            <w:u w:val="single"/>
            <w:lang w:val="en-US"/>
          </w:rPr>
          <w:t>mobmr</w:t>
        </w:r>
        <w:r w:rsidR="0032153B" w:rsidRPr="00EA5C0C">
          <w:rPr>
            <w:bCs/>
            <w:color w:val="0000FF"/>
            <w:sz w:val="28"/>
            <w:szCs w:val="28"/>
            <w:u w:val="single"/>
          </w:rPr>
          <w:t>.</w:t>
        </w:r>
        <w:r w:rsidR="0032153B" w:rsidRPr="00EA5C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32153B" w:rsidRPr="00EA5C0C">
        <w:rPr>
          <w:bCs/>
          <w:sz w:val="28"/>
          <w:szCs w:val="28"/>
        </w:rPr>
        <w:t>.</w:t>
      </w:r>
      <w:r w:rsidR="0032153B" w:rsidRPr="00EA5C0C">
        <w:rPr>
          <w:rFonts w:eastAsia="Calibri"/>
          <w:sz w:val="28"/>
          <w:szCs w:val="28"/>
          <w:lang w:eastAsia="en-US"/>
        </w:rPr>
        <w:t xml:space="preserve"> </w:t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  <w:r w:rsidR="0032153B" w:rsidRPr="00EA5C0C">
        <w:rPr>
          <w:rFonts w:eastAsia="Calibri"/>
          <w:sz w:val="28"/>
          <w:szCs w:val="28"/>
          <w:lang w:eastAsia="en-US"/>
        </w:rPr>
        <w:tab/>
      </w:r>
    </w:p>
    <w:p w14:paraId="1E3ADAC1" w14:textId="77777777" w:rsidR="00EA5C0C" w:rsidRPr="00EA5C0C" w:rsidRDefault="00EA5C0C" w:rsidP="00EA5C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C0C">
        <w:rPr>
          <w:rFonts w:eastAsia="Calibri"/>
          <w:sz w:val="28"/>
          <w:szCs w:val="28"/>
          <w:lang w:eastAsia="en-US"/>
        </w:rPr>
        <w:t>3</w:t>
      </w:r>
      <w:r w:rsidR="0032153B" w:rsidRPr="00EA5C0C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с 1 января 2023 года. </w:t>
      </w:r>
      <w:r w:rsidR="0032153B" w:rsidRPr="00EA5C0C">
        <w:rPr>
          <w:rFonts w:eastAsia="Calibri"/>
          <w:sz w:val="28"/>
          <w:szCs w:val="28"/>
          <w:lang w:eastAsia="en-US"/>
        </w:rPr>
        <w:tab/>
      </w:r>
    </w:p>
    <w:p w14:paraId="4D87549B" w14:textId="478F0239" w:rsidR="0032153B" w:rsidRPr="00EA5C0C" w:rsidRDefault="00EA5C0C" w:rsidP="00EA5C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C0C">
        <w:rPr>
          <w:rFonts w:eastAsia="Calibri"/>
          <w:sz w:val="28"/>
          <w:szCs w:val="28"/>
          <w:lang w:eastAsia="en-US"/>
        </w:rPr>
        <w:t>4</w:t>
      </w:r>
      <w:r w:rsidR="0032153B" w:rsidRPr="00EA5C0C">
        <w:rPr>
          <w:rFonts w:eastAsia="Calibri"/>
          <w:sz w:val="28"/>
          <w:szCs w:val="28"/>
          <w:lang w:eastAsia="en-US"/>
        </w:rPr>
        <w:t>.</w:t>
      </w:r>
      <w:r w:rsidR="0032153B" w:rsidRPr="00EA5C0C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 w:rsidRPr="00EA5C0C">
        <w:rPr>
          <w:sz w:val="28"/>
          <w:szCs w:val="28"/>
        </w:rPr>
        <w:t xml:space="preserve">Байкаловского муниципального района </w:t>
      </w:r>
      <w:r w:rsidR="0032153B" w:rsidRPr="00EA5C0C">
        <w:rPr>
          <w:sz w:val="28"/>
          <w:szCs w:val="28"/>
        </w:rPr>
        <w:t>по социальным вопросам   О.А.</w:t>
      </w:r>
      <w:r w:rsidRPr="00EA5C0C">
        <w:rPr>
          <w:sz w:val="28"/>
          <w:szCs w:val="28"/>
        </w:rPr>
        <w:t xml:space="preserve"> </w:t>
      </w:r>
      <w:r w:rsidR="0032153B" w:rsidRPr="00EA5C0C">
        <w:rPr>
          <w:sz w:val="28"/>
          <w:szCs w:val="28"/>
        </w:rPr>
        <w:t>Емельянову.</w:t>
      </w:r>
    </w:p>
    <w:p w14:paraId="5BC5A662" w14:textId="77777777" w:rsidR="0032153B" w:rsidRPr="0032153B" w:rsidRDefault="0032153B" w:rsidP="003215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1DC6ADF" w14:textId="05838E05" w:rsidR="0032153B" w:rsidRPr="0032153B" w:rsidRDefault="0032153B" w:rsidP="003215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3B">
        <w:rPr>
          <w:sz w:val="28"/>
          <w:szCs w:val="28"/>
        </w:rPr>
        <w:t>Глав</w:t>
      </w:r>
      <w:r w:rsidR="00A14A17">
        <w:rPr>
          <w:sz w:val="28"/>
          <w:szCs w:val="28"/>
        </w:rPr>
        <w:t>а</w:t>
      </w:r>
    </w:p>
    <w:p w14:paraId="3ABF6069" w14:textId="7DCA2FF6" w:rsidR="0032153B" w:rsidRPr="0032153B" w:rsidRDefault="0032153B" w:rsidP="00EA5C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153B">
        <w:rPr>
          <w:sz w:val="28"/>
          <w:szCs w:val="28"/>
        </w:rPr>
        <w:t xml:space="preserve">Байкаловского муниципального района                                       </w:t>
      </w:r>
      <w:r w:rsidR="00A14A17">
        <w:rPr>
          <w:sz w:val="28"/>
          <w:szCs w:val="28"/>
        </w:rPr>
        <w:t>А.Г. Дорожкин</w:t>
      </w:r>
    </w:p>
    <w:p w14:paraId="24019A4B" w14:textId="77777777" w:rsidR="00EA5C0C" w:rsidRDefault="00EA5C0C" w:rsidP="00EA5C0C">
      <w:pPr>
        <w:shd w:val="clear" w:color="auto" w:fill="FFFFFF"/>
        <w:ind w:left="4820"/>
        <w:jc w:val="right"/>
        <w:rPr>
          <w:rFonts w:eastAsia="Calibri"/>
          <w:lang w:eastAsia="en-US"/>
        </w:rPr>
      </w:pPr>
      <w:r w:rsidRPr="00EA5C0C">
        <w:rPr>
          <w:rFonts w:eastAsia="Calibri"/>
          <w:lang w:eastAsia="en-US"/>
        </w:rPr>
        <w:lastRenderedPageBreak/>
        <w:t xml:space="preserve">Утверждено </w:t>
      </w:r>
    </w:p>
    <w:p w14:paraId="6AD2653F" w14:textId="7434ADEF" w:rsidR="000B6EA5" w:rsidRPr="00EA5C0C" w:rsidRDefault="000B6EA5" w:rsidP="00EA5C0C">
      <w:pPr>
        <w:shd w:val="clear" w:color="auto" w:fill="FFFFFF"/>
        <w:ind w:left="4820"/>
        <w:jc w:val="right"/>
        <w:rPr>
          <w:rFonts w:eastAsia="Calibri"/>
          <w:lang w:eastAsia="en-US"/>
        </w:rPr>
      </w:pPr>
      <w:r w:rsidRPr="00EA5C0C">
        <w:rPr>
          <w:rFonts w:eastAsia="Calibri"/>
          <w:lang w:eastAsia="en-US"/>
        </w:rPr>
        <w:t>постановлени</w:t>
      </w:r>
      <w:r w:rsidR="00EA5C0C" w:rsidRPr="00EA5C0C">
        <w:rPr>
          <w:rFonts w:eastAsia="Calibri"/>
          <w:lang w:eastAsia="en-US"/>
        </w:rPr>
        <w:t>ем</w:t>
      </w:r>
      <w:r w:rsidRPr="00EA5C0C">
        <w:rPr>
          <w:rFonts w:eastAsia="Calibri"/>
          <w:lang w:eastAsia="en-US"/>
        </w:rPr>
        <w:t xml:space="preserve"> Администрации Байкаловского муниципального района</w:t>
      </w:r>
    </w:p>
    <w:p w14:paraId="70BE6895" w14:textId="6F2D3ACF" w:rsidR="000378A6" w:rsidRPr="00EA5C0C" w:rsidRDefault="000B6EA5" w:rsidP="00EA5C0C">
      <w:pPr>
        <w:shd w:val="clear" w:color="auto" w:fill="FFFFFF"/>
        <w:ind w:left="4820"/>
        <w:jc w:val="right"/>
      </w:pPr>
      <w:r w:rsidRPr="00EA5C0C">
        <w:rPr>
          <w:rFonts w:eastAsia="Calibri"/>
          <w:lang w:eastAsia="en-US"/>
        </w:rPr>
        <w:t xml:space="preserve">от </w:t>
      </w:r>
      <w:r w:rsidR="00A14A17">
        <w:rPr>
          <w:rFonts w:eastAsia="Calibri"/>
          <w:lang w:eastAsia="en-US"/>
        </w:rPr>
        <w:t>18.10.</w:t>
      </w:r>
      <w:r w:rsidR="00EA5C0C" w:rsidRPr="00EA5C0C">
        <w:rPr>
          <w:rFonts w:eastAsia="Calibri"/>
          <w:lang w:eastAsia="en-US"/>
        </w:rPr>
        <w:t>2022г.</w:t>
      </w:r>
      <w:r w:rsidRPr="00EA5C0C">
        <w:rPr>
          <w:rFonts w:eastAsia="Calibri"/>
          <w:lang w:eastAsia="en-US"/>
        </w:rPr>
        <w:t xml:space="preserve"> № </w:t>
      </w:r>
      <w:r w:rsidR="00A14A17">
        <w:rPr>
          <w:rFonts w:eastAsia="Calibri"/>
          <w:lang w:eastAsia="en-US"/>
        </w:rPr>
        <w:t>406</w:t>
      </w:r>
    </w:p>
    <w:p w14:paraId="658EE340" w14:textId="77777777" w:rsidR="00201197" w:rsidRPr="00EA5C0C" w:rsidRDefault="00201197" w:rsidP="00EA5C0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14:paraId="5E233A33" w14:textId="77777777" w:rsidR="00EA5C0C" w:rsidRDefault="00EA5C0C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5B10C81" w14:textId="6C88FB72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14:paraId="64398D2C" w14:textId="361F0EC9"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109033215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B6EA5">
        <w:rPr>
          <w:b/>
          <w:bCs/>
          <w:sz w:val="28"/>
          <w:szCs w:val="28"/>
        </w:rPr>
        <w:t xml:space="preserve">Байкаловского муниципального района Свердловской области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bookmarkEnd w:id="1"/>
    </w:p>
    <w:p w14:paraId="0EE9C8CC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8FE98" w14:textId="77777777" w:rsidR="00201197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6EDBE7CE" w14:textId="77777777" w:rsidR="00201197" w:rsidRPr="009319EE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558BAD5" w14:textId="016CE2F3" w:rsidR="00201197" w:rsidRDefault="00201197" w:rsidP="005F38EC">
      <w:pPr>
        <w:pStyle w:val="a3"/>
        <w:numPr>
          <w:ilvl w:val="0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872A1" w:rsidRPr="006872A1">
        <w:rPr>
          <w:bCs/>
          <w:sz w:val="28"/>
          <w:szCs w:val="28"/>
        </w:rPr>
        <w:t>Байкаловского муниципального района Свердловской области</w:t>
      </w:r>
      <w:r w:rsidR="006872A1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F64B2B">
        <w:rPr>
          <w:sz w:val="28"/>
          <w:szCs w:val="28"/>
        </w:rPr>
        <w:t>Управлением образования Байкаловского муниципального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38042D8F" w14:textId="77777777" w:rsidR="00201197" w:rsidRDefault="00201197" w:rsidP="005F38EC">
      <w:pPr>
        <w:pStyle w:val="a3"/>
        <w:numPr>
          <w:ilvl w:val="0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CF5B6B">
        <w:rPr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</w:p>
    <w:p w14:paraId="135498EC" w14:textId="77777777" w:rsidR="00201197" w:rsidRPr="009319EE" w:rsidRDefault="00201197" w:rsidP="005F38EC">
      <w:pPr>
        <w:pStyle w:val="a3"/>
        <w:numPr>
          <w:ilvl w:val="0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2F7B64A3" w14:textId="77777777" w:rsidR="00201197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2BD07EF5" w14:textId="284B0005" w:rsidR="00201197" w:rsidRPr="001D16A1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D16A1">
        <w:rPr>
          <w:sz w:val="28"/>
          <w:szCs w:val="28"/>
        </w:rPr>
        <w:t>потребитель услуг – родитель (законный представитель) обучающегося, имеющего сертификат дополнительного образования, обучающийся, достигший возраста 14 лет, имеющий сертификат дополнительного образования</w:t>
      </w:r>
      <w:r w:rsidR="003F192E" w:rsidRPr="001D16A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1D16A1">
        <w:rPr>
          <w:sz w:val="28"/>
          <w:szCs w:val="28"/>
        </w:rPr>
        <w:t>;</w:t>
      </w:r>
    </w:p>
    <w:p w14:paraId="78A34A40" w14:textId="6B688DB4" w:rsidR="00201197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F64B2B" w:rsidRPr="00F64B2B">
        <w:rPr>
          <w:bCs/>
          <w:sz w:val="28"/>
          <w:szCs w:val="28"/>
        </w:rPr>
        <w:t>Байкаловского муниципального района Свердловской области</w:t>
      </w:r>
      <w:r w:rsidR="00F64B2B" w:rsidRPr="00F64B2B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2B6483DE" w14:textId="334CD960" w:rsidR="00201197" w:rsidRPr="0090355A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услуг</w:t>
      </w:r>
      <w:r w:rsidR="00F64B2B" w:rsidRPr="00F64B2B">
        <w:rPr>
          <w:sz w:val="28"/>
          <w:szCs w:val="28"/>
        </w:rPr>
        <w:t xml:space="preserve"> </w:t>
      </w:r>
      <w:r w:rsidR="00F64B2B">
        <w:rPr>
          <w:sz w:val="28"/>
          <w:szCs w:val="28"/>
        </w:rPr>
        <w:t>Управлением образования Байкаловского муниципального района</w:t>
      </w:r>
      <w:r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A23B6FC" w14:textId="77777777" w:rsidR="00201197" w:rsidRPr="0090355A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572FCB7F" w14:textId="3019A7DE" w:rsidR="00201197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F64B2B">
        <w:rPr>
          <w:sz w:val="28"/>
          <w:szCs w:val="28"/>
        </w:rPr>
        <w:t>Управление образования Байкаловского муниципального района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5F9E9AD4" w14:textId="4E29ED9A" w:rsidR="00201197" w:rsidRPr="0090355A" w:rsidRDefault="00201197" w:rsidP="005F38EC">
      <w:pPr>
        <w:pStyle w:val="a3"/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1D16A1">
        <w:rPr>
          <w:color w:val="000000"/>
          <w:sz w:val="28"/>
          <w:szCs w:val="28"/>
        </w:rPr>
        <w:t>Свердловской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1D16A1" w:rsidRPr="001D16A1">
        <w:rPr>
          <w:color w:val="000000"/>
          <w:sz w:val="28"/>
          <w:szCs w:val="28"/>
        </w:rPr>
        <w:t>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</w:t>
      </w:r>
      <w:r w:rsidR="001D16A1">
        <w:rPr>
          <w:color w:val="000000"/>
          <w:sz w:val="28"/>
          <w:szCs w:val="28"/>
        </w:rPr>
        <w:t>.</w:t>
      </w:r>
    </w:p>
    <w:p w14:paraId="62A6B318" w14:textId="77777777" w:rsidR="00201197" w:rsidRPr="00FF18E8" w:rsidRDefault="00201197" w:rsidP="005F38EC">
      <w:pPr>
        <w:spacing w:line="240" w:lineRule="atLeast"/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lastRenderedPageBreak/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592452FB" w14:textId="19379525" w:rsidR="00152567" w:rsidRPr="00871408" w:rsidRDefault="00EA5C0C" w:rsidP="00EA5C0C">
      <w:pPr>
        <w:jc w:val="both"/>
      </w:pPr>
      <w:r>
        <w:rPr>
          <w:sz w:val="28"/>
          <w:szCs w:val="28"/>
        </w:rPr>
        <w:t xml:space="preserve">         4. </w:t>
      </w:r>
      <w:r w:rsidR="00201197" w:rsidRPr="00EA5C0C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F64B2B" w:rsidRPr="00EA5C0C">
        <w:rPr>
          <w:sz w:val="28"/>
          <w:szCs w:val="28"/>
        </w:rPr>
        <w:t>Байкаловского муниципального района Свердловской области</w:t>
      </w:r>
      <w:r w:rsidR="00201197" w:rsidRPr="00EA5C0C">
        <w:rPr>
          <w:sz w:val="28"/>
          <w:szCs w:val="28"/>
        </w:rPr>
        <w:t xml:space="preserve"> в соответствии с решением </w:t>
      </w:r>
      <w:r w:rsidR="00F64B2B" w:rsidRPr="00EA5C0C">
        <w:rPr>
          <w:sz w:val="28"/>
          <w:szCs w:val="28"/>
        </w:rPr>
        <w:t>Думы Байкаловского муниципального района</w:t>
      </w:r>
      <w:r w:rsidR="00201197" w:rsidRPr="00EA5C0C">
        <w:rPr>
          <w:sz w:val="28"/>
          <w:szCs w:val="28"/>
        </w:rPr>
        <w:t xml:space="preserve"> о бюджете </w:t>
      </w:r>
      <w:r w:rsidR="00F64B2B" w:rsidRPr="00EA5C0C">
        <w:rPr>
          <w:sz w:val="28"/>
          <w:szCs w:val="28"/>
        </w:rPr>
        <w:t>Байкаловского муниципального района</w:t>
      </w:r>
      <w:r w:rsidR="00201197" w:rsidRPr="00EA5C0C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B34CD1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 xml:space="preserve">муниципальной программы </w:t>
      </w:r>
      <w:r w:rsidR="00152567" w:rsidRPr="00EA5C0C">
        <w:rPr>
          <w:sz w:val="28"/>
          <w:szCs w:val="28"/>
        </w:rPr>
        <w:t>«Развитие системы образования в Байкаловском муниципальном районе» на 2015-2024 годы», утвержденной постановлением Администрации муниципального образования Байкаловский муниципальный район от 27.10.2014 г. № 637</w:t>
      </w:r>
      <w:r>
        <w:rPr>
          <w:sz w:val="28"/>
          <w:szCs w:val="28"/>
        </w:rPr>
        <w:t xml:space="preserve"> (с изменениями)</w:t>
      </w:r>
      <w:r w:rsidR="00152567" w:rsidRPr="00EA5C0C">
        <w:rPr>
          <w:sz w:val="28"/>
          <w:szCs w:val="28"/>
        </w:rPr>
        <w:t xml:space="preserve">. </w:t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 w:rsidR="00152567" w:rsidRPr="00EA5C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152567" w:rsidRPr="00EA5C0C">
        <w:rPr>
          <w:sz w:val="28"/>
          <w:szCs w:val="28"/>
        </w:rPr>
        <w:t xml:space="preserve">. </w:t>
      </w:r>
      <w:r w:rsidR="00201197" w:rsidRPr="00EA5C0C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</w:t>
      </w:r>
      <w:r w:rsidR="00152567" w:rsidRPr="00EA5C0C">
        <w:rPr>
          <w:sz w:val="28"/>
          <w:szCs w:val="28"/>
        </w:rPr>
        <w:t xml:space="preserve"> «Развитие системы образования в Байкаловском муниципальном районе» на 2015-2024 годы», утвержденной постановлением Администрации муниципального образования Байкаловский муниципальный район от 27.10.2014 г. № 637.</w:t>
      </w:r>
    </w:p>
    <w:p w14:paraId="79A5FFDA" w14:textId="2D85E2BE" w:rsidR="00201197" w:rsidRPr="00EA5C0C" w:rsidRDefault="00EA5C0C" w:rsidP="00EA5C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201197" w:rsidRPr="00EA5C0C">
        <w:rPr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F64B2B" w:rsidRPr="00EA5C0C">
        <w:rPr>
          <w:sz w:val="28"/>
          <w:szCs w:val="28"/>
        </w:rPr>
        <w:t>Байкаловского муниципального района Свердловской области.</w:t>
      </w:r>
    </w:p>
    <w:p w14:paraId="7055548A" w14:textId="57878701" w:rsidR="00203226" w:rsidRPr="00EA5C0C" w:rsidRDefault="00EA5C0C" w:rsidP="00EA5C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203226" w:rsidRPr="00EA5C0C">
        <w:rPr>
          <w:sz w:val="28"/>
          <w:szCs w:val="28"/>
        </w:rPr>
        <w:t xml:space="preserve">Категории получателей </w:t>
      </w:r>
      <w:r w:rsidR="00704FD7" w:rsidRPr="00EA5C0C">
        <w:rPr>
          <w:sz w:val="28"/>
          <w:szCs w:val="28"/>
        </w:rPr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F64B2B" w:rsidRPr="00EA5C0C">
        <w:rPr>
          <w:bCs/>
          <w:sz w:val="28"/>
          <w:szCs w:val="28"/>
        </w:rPr>
        <w:t>Байкаловского муниципального района Свердловской области</w:t>
      </w:r>
      <w:r w:rsidR="00F64B2B" w:rsidRPr="00EA5C0C">
        <w:rPr>
          <w:b/>
          <w:bCs/>
          <w:sz w:val="28"/>
          <w:szCs w:val="28"/>
        </w:rPr>
        <w:t xml:space="preserve">  </w:t>
      </w:r>
      <w:r w:rsidR="00704FD7" w:rsidRPr="00EA5C0C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7372315E" w14:textId="76DCBB22" w:rsidR="001D16A1" w:rsidRPr="00EA5C0C" w:rsidRDefault="00EA5C0C" w:rsidP="00EA5C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8. </w:t>
      </w:r>
      <w:r w:rsidR="007354DD" w:rsidRPr="00EA5C0C">
        <w:rPr>
          <w:sz w:val="28"/>
          <w:szCs w:val="28"/>
          <w:shd w:val="clear" w:color="auto" w:fill="FFFFFF"/>
        </w:rPr>
        <w:t>С</w:t>
      </w:r>
      <w:r w:rsidR="00201197" w:rsidRPr="00EA5C0C">
        <w:rPr>
          <w:sz w:val="28"/>
          <w:szCs w:val="28"/>
          <w:shd w:val="clear" w:color="auto" w:fill="FFFFFF"/>
        </w:rPr>
        <w:t>ведения о субсидиях размеща</w:t>
      </w:r>
      <w:r w:rsidR="007354DD" w:rsidRPr="00EA5C0C">
        <w:rPr>
          <w:sz w:val="28"/>
          <w:szCs w:val="28"/>
          <w:shd w:val="clear" w:color="auto" w:fill="FFFFFF"/>
        </w:rPr>
        <w:t>ю</w:t>
      </w:r>
      <w:r w:rsidR="00201197" w:rsidRPr="00EA5C0C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="007354DD" w:rsidRPr="00EA5C0C">
        <w:rPr>
          <w:sz w:val="28"/>
          <w:szCs w:val="28"/>
          <w:shd w:val="clear" w:color="auto" w:fill="FFFFFF"/>
        </w:rPr>
        <w:t>–</w:t>
      </w:r>
      <w:r w:rsidR="00201197" w:rsidRPr="00EA5C0C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</w:t>
      </w:r>
      <w:r w:rsidR="00F64B2B" w:rsidRPr="00EA5C0C">
        <w:rPr>
          <w:sz w:val="28"/>
          <w:szCs w:val="28"/>
          <w:shd w:val="clear" w:color="auto" w:fill="FFFFFF"/>
        </w:rPr>
        <w:t xml:space="preserve"> изменений в решение о бюджете).</w:t>
      </w:r>
    </w:p>
    <w:p w14:paraId="4CA3089D" w14:textId="77777777" w:rsidR="00F64B2B" w:rsidRPr="00F64B2B" w:rsidRDefault="00F64B2B" w:rsidP="005F38EC">
      <w:pPr>
        <w:pStyle w:val="a3"/>
        <w:tabs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</w:p>
    <w:p w14:paraId="495C1052" w14:textId="0D0407DC" w:rsidR="009F353C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6EAE2F5A" w14:textId="77777777" w:rsidR="00EA5C0C" w:rsidRPr="009319EE" w:rsidRDefault="00EA5C0C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6BEB0755" w14:textId="324641D5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3" w:name="_Hlk93675742"/>
      <w:bookmarkStart w:id="4" w:name="_Hlk93675621"/>
      <w:r>
        <w:rPr>
          <w:sz w:val="28"/>
          <w:szCs w:val="28"/>
        </w:rPr>
        <w:t xml:space="preserve">        9. </w:t>
      </w:r>
      <w:r w:rsidR="00201197" w:rsidRPr="00EA5C0C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="00201197" w:rsidRPr="00EA5C0C">
        <w:rPr>
          <w:sz w:val="28"/>
          <w:szCs w:val="28"/>
        </w:rPr>
        <w:lastRenderedPageBreak/>
        <w:t>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End w:id="3"/>
    </w:p>
    <w:p w14:paraId="32853726" w14:textId="03DE2D7D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10. </w:t>
      </w:r>
      <w:r w:rsidR="00201197" w:rsidRPr="00EA5C0C">
        <w:rPr>
          <w:rStyle w:val="blk"/>
          <w:sz w:val="28"/>
          <w:szCs w:val="28"/>
        </w:rPr>
        <w:t xml:space="preserve"> </w:t>
      </w:r>
      <w:bookmarkStart w:id="5" w:name="_Hlk93675837"/>
      <w:r w:rsidR="00201197" w:rsidRPr="00EA5C0C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 w:rsidR="007354DD" w:rsidRPr="00EA5C0C">
        <w:rPr>
          <w:rStyle w:val="blk"/>
          <w:sz w:val="28"/>
          <w:szCs w:val="28"/>
        </w:rPr>
        <w:t>официальном сайте уполномоченного органа</w:t>
      </w:r>
      <w:r w:rsidR="00E64A44" w:rsidRPr="00EA5C0C">
        <w:rPr>
          <w:rStyle w:val="blk"/>
          <w:sz w:val="28"/>
          <w:szCs w:val="28"/>
        </w:rPr>
        <w:t xml:space="preserve"> </w:t>
      </w:r>
      <w:r w:rsidR="007354DD" w:rsidRPr="00EA5C0C">
        <w:rPr>
          <w:rStyle w:val="blk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203226" w:rsidRPr="00EA5C0C">
        <w:rPr>
          <w:rStyle w:val="blk"/>
          <w:sz w:val="28"/>
          <w:szCs w:val="28"/>
        </w:rPr>
        <w:t>, на котором обеспечивается проведение отбора,</w:t>
      </w:r>
      <w:r w:rsidR="00E64A44" w:rsidRPr="00EA5C0C">
        <w:rPr>
          <w:rStyle w:val="blk"/>
          <w:sz w:val="28"/>
          <w:szCs w:val="28"/>
        </w:rPr>
        <w:t xml:space="preserve"> </w:t>
      </w:r>
      <w:r w:rsidR="00201197" w:rsidRPr="00EA5C0C">
        <w:rPr>
          <w:rStyle w:val="blk"/>
          <w:sz w:val="28"/>
          <w:szCs w:val="28"/>
        </w:rPr>
        <w:t>не позднее чем за 30 календарных дней до даты начала проведения отбора.</w:t>
      </w:r>
      <w:bookmarkEnd w:id="5"/>
    </w:p>
    <w:p w14:paraId="3BA17C9B" w14:textId="3A13DF7D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rStyle w:val="blk"/>
          <w:sz w:val="28"/>
          <w:szCs w:val="28"/>
        </w:rPr>
      </w:pPr>
      <w:bookmarkStart w:id="6" w:name="_Hlk93675857"/>
      <w:r>
        <w:rPr>
          <w:rStyle w:val="blk"/>
          <w:sz w:val="28"/>
          <w:szCs w:val="28"/>
        </w:rPr>
        <w:t xml:space="preserve">       11. </w:t>
      </w:r>
      <w:r w:rsidR="00201197" w:rsidRPr="00EA5C0C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3D360AF2" w14:textId="77777777" w:rsidR="00C55A16" w:rsidRDefault="00C55A16" w:rsidP="005F38EC">
      <w:pPr>
        <w:pStyle w:val="a3"/>
        <w:tabs>
          <w:tab w:val="left" w:pos="993"/>
        </w:tabs>
        <w:spacing w:line="240" w:lineRule="atLeast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5D4EA813" w14:textId="77777777" w:rsidR="00C55A16" w:rsidRDefault="00C55A16" w:rsidP="005F38EC">
      <w:pPr>
        <w:pStyle w:val="a3"/>
        <w:tabs>
          <w:tab w:val="left" w:pos="993"/>
        </w:tabs>
        <w:spacing w:line="240" w:lineRule="atLeast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  <w:bookmarkEnd w:id="6"/>
    </w:p>
    <w:p w14:paraId="2D92C9A7" w14:textId="46F302EA" w:rsidR="00201197" w:rsidRPr="00EA5C0C" w:rsidRDefault="00EA5C0C" w:rsidP="00EA5C0C">
      <w:pPr>
        <w:tabs>
          <w:tab w:val="left" w:pos="1276"/>
        </w:tabs>
        <w:spacing w:line="240" w:lineRule="atLeast"/>
        <w:jc w:val="both"/>
        <w:rPr>
          <w:rStyle w:val="blk"/>
          <w:sz w:val="28"/>
          <w:szCs w:val="28"/>
        </w:rPr>
      </w:pPr>
      <w:bookmarkStart w:id="7" w:name="_Hlk93675931"/>
      <w:r>
        <w:rPr>
          <w:rStyle w:val="blk"/>
          <w:sz w:val="28"/>
          <w:szCs w:val="28"/>
        </w:rPr>
        <w:t xml:space="preserve">       12. </w:t>
      </w:r>
      <w:r w:rsidR="00201197" w:rsidRPr="00EA5C0C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34EE2F5" w14:textId="5E6AAAE6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E64A4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3465C24C" w14:textId="77777777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3EDBA9A9" w14:textId="08AE73F3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5F38EC">
        <w:rPr>
          <w:sz w:val="28"/>
          <w:szCs w:val="28"/>
        </w:rPr>
        <w:t xml:space="preserve"> </w:t>
      </w:r>
      <w:r w:rsidR="00194009">
        <w:fldChar w:fldCharType="begin"/>
      </w:r>
      <w:r w:rsidR="00194009">
        <w:instrText xml:space="preserve"> REF _Ref56163217 \r \h  \* MERGEFORMAT </w:instrText>
      </w:r>
      <w:r w:rsidR="00194009">
        <w:fldChar w:fldCharType="separate"/>
      </w:r>
      <w:r>
        <w:t>2</w:t>
      </w:r>
      <w:r w:rsidR="00194009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EA5C0C">
        <w:rPr>
          <w:sz w:val="28"/>
          <w:szCs w:val="28"/>
        </w:rPr>
        <w:t xml:space="preserve">40 </w:t>
      </w:r>
      <w:r w:rsidR="00194009">
        <w:fldChar w:fldCharType="begin"/>
      </w:r>
      <w:r w:rsidR="00194009">
        <w:instrText xml:space="preserve"> REF _Ref56163238 \r \h  \* MERGEFORMAT </w:instrText>
      </w:r>
      <w:r w:rsidR="00194009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0C08A040" w14:textId="77777777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14:paraId="41F86149" w14:textId="61F3FC4F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1D16A1">
        <w:rPr>
          <w:sz w:val="28"/>
          <w:szCs w:val="28"/>
        </w:rPr>
        <w:t xml:space="preserve"> </w:t>
      </w:r>
      <w:r w:rsidR="00EA5C0C">
        <w:rPr>
          <w:sz w:val="28"/>
          <w:szCs w:val="28"/>
        </w:rPr>
        <w:t>13</w:t>
      </w:r>
      <w:r w:rsidR="00194009">
        <w:fldChar w:fldCharType="begin"/>
      </w:r>
      <w:r w:rsidR="00194009">
        <w:instrText xml:space="preserve"> REF _Ref30949936 \r \h  \* MERGEFORMAT </w:instrText>
      </w:r>
      <w:r w:rsidR="00194009">
        <w:fldChar w:fldCharType="end"/>
      </w:r>
      <w:r w:rsidR="001D16A1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0B90389" w14:textId="7FA73B1B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1D16A1">
        <w:rPr>
          <w:sz w:val="28"/>
          <w:szCs w:val="28"/>
        </w:rPr>
        <w:t xml:space="preserve"> </w:t>
      </w:r>
      <w:r w:rsidR="00EA5C0C">
        <w:rPr>
          <w:sz w:val="28"/>
          <w:szCs w:val="28"/>
        </w:rPr>
        <w:t>15</w:t>
      </w:r>
      <w:r w:rsidR="00194009">
        <w:fldChar w:fldCharType="begin"/>
      </w:r>
      <w:r w:rsidR="00194009">
        <w:instrText xml:space="preserve"> REF _Ref56176578 \r \h  \* MERGEFORMAT </w:instrText>
      </w:r>
      <w:r w:rsidR="00194009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04C98CB1" w14:textId="19F0F63C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14:paraId="432727C2" w14:textId="57846ACB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CF43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1D16A1">
        <w:rPr>
          <w:sz w:val="28"/>
          <w:szCs w:val="28"/>
        </w:rPr>
        <w:t xml:space="preserve"> </w:t>
      </w:r>
      <w:r w:rsidR="00194009">
        <w:fldChar w:fldCharType="begin"/>
      </w:r>
      <w:r w:rsidR="00194009">
        <w:instrText xml:space="preserve"> REF _Ref56178150 \r \h  \* MERGEFORMAT </w:instrText>
      </w:r>
      <w:r w:rsidR="00194009">
        <w:fldChar w:fldCharType="separate"/>
      </w:r>
      <w:r>
        <w:rPr>
          <w:sz w:val="28"/>
          <w:szCs w:val="28"/>
        </w:rPr>
        <w:t>1</w:t>
      </w:r>
      <w:r w:rsidR="00EA5C0C">
        <w:rPr>
          <w:sz w:val="28"/>
          <w:szCs w:val="28"/>
        </w:rPr>
        <w:t>8</w:t>
      </w:r>
      <w:r w:rsidR="00194009">
        <w:fldChar w:fldCharType="end"/>
      </w:r>
      <w:r w:rsidR="001D16A1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02D25ED" w14:textId="77777777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6F14D6E0" w14:textId="795B3319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CF4383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14:paraId="0D845127" w14:textId="77777777" w:rsidR="00201197" w:rsidRPr="005D2EB5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14:paraId="282A0FB9" w14:textId="77777777" w:rsidR="00201197" w:rsidRPr="00E76F59" w:rsidRDefault="00201197" w:rsidP="005F38EC">
      <w:pPr>
        <w:pStyle w:val="a3"/>
        <w:numPr>
          <w:ilvl w:val="0"/>
          <w:numId w:val="27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70A9FBC7" w14:textId="40D73F81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8" w:name="_Ref30949936"/>
      <w:r>
        <w:rPr>
          <w:sz w:val="28"/>
          <w:szCs w:val="28"/>
        </w:rPr>
        <w:t xml:space="preserve">        13. </w:t>
      </w:r>
      <w:r w:rsidR="00201197" w:rsidRPr="00EA5C0C"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 w:rsidRPr="00EA5C0C">
        <w:rPr>
          <w:sz w:val="28"/>
          <w:szCs w:val="28"/>
        </w:rPr>
        <w:t>соответствии</w:t>
      </w:r>
      <w:r w:rsidR="00201197" w:rsidRPr="00EA5C0C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 w:rsidRPr="00EA5C0C">
        <w:rPr>
          <w:sz w:val="28"/>
          <w:szCs w:val="28"/>
        </w:rPr>
        <w:t>м</w:t>
      </w:r>
      <w:r w:rsidR="00CF4383" w:rsidRPr="00EA5C0C">
        <w:rPr>
          <w:sz w:val="28"/>
          <w:szCs w:val="28"/>
        </w:rPr>
        <w:t xml:space="preserve"> </w:t>
      </w:r>
      <w:r w:rsidR="00520DEF" w:rsidRPr="00EA5C0C">
        <w:rPr>
          <w:sz w:val="28"/>
          <w:szCs w:val="28"/>
        </w:rPr>
        <w:t>требованиям</w:t>
      </w:r>
      <w:r w:rsidR="00201197" w:rsidRPr="00EA5C0C">
        <w:rPr>
          <w:sz w:val="28"/>
          <w:szCs w:val="28"/>
        </w:rPr>
        <w:t>:</w:t>
      </w:r>
      <w:bookmarkEnd w:id="8"/>
    </w:p>
    <w:p w14:paraId="442CFDC0" w14:textId="77777777" w:rsidR="00201197" w:rsidRPr="00A54E40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0D0F7D5A" w14:textId="77777777" w:rsidR="0020119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2648ADEE" w14:textId="77777777" w:rsidR="00201197" w:rsidRPr="00077BD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D453AD5" w14:textId="68DC66AB" w:rsidR="00201197" w:rsidRPr="00077BD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F64B2B">
        <w:rPr>
          <w:sz w:val="28"/>
          <w:szCs w:val="28"/>
        </w:rPr>
        <w:t>Байкаловского муниципального района Свердловской области</w:t>
      </w:r>
      <w:r w:rsidR="00CF4383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73EEE022" w14:textId="5C187D94" w:rsidR="00201197" w:rsidRPr="00077BD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F64B2B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2E1961A1" w14:textId="77777777" w:rsidR="00201197" w:rsidRPr="00077BD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1EC318E9" w14:textId="77777777" w:rsidR="0020119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3D9F57B2" w14:textId="77777777" w:rsidR="00201197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C7164C">
        <w:rPr>
          <w:rStyle w:val="blk"/>
          <w:sz w:val="28"/>
          <w:szCs w:val="28"/>
        </w:rPr>
        <w:lastRenderedPageBreak/>
        <w:t>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24F41238" w14:textId="77777777" w:rsidR="00201197" w:rsidRPr="00CE34DD" w:rsidRDefault="00201197" w:rsidP="005F38EC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426BBDEB" w14:textId="06E18CCE" w:rsidR="00201197" w:rsidRPr="00EA5C0C" w:rsidRDefault="00EA5C0C" w:rsidP="00EA5C0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14. </w:t>
      </w:r>
      <w:r w:rsidR="00201197" w:rsidRPr="00EA5C0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EA5C0C">
        <w:rPr>
          <w:spacing w:val="2"/>
          <w:sz w:val="28"/>
          <w:szCs w:val="28"/>
          <w:shd w:val="clear" w:color="auto" w:fill="FFFFFF"/>
        </w:rPr>
        <w:t>пункте</w:t>
      </w:r>
      <w:r w:rsidR="00906F0C" w:rsidRPr="00EA5C0C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13 настоящего Порядка</w:t>
      </w:r>
      <w:r w:rsidR="00201197" w:rsidRPr="00EA5C0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EA5C0C">
        <w:rPr>
          <w:sz w:val="28"/>
          <w:szCs w:val="28"/>
        </w:rPr>
        <w:t>.</w:t>
      </w:r>
    </w:p>
    <w:p w14:paraId="3A61B677" w14:textId="16A2DDDF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9" w:name="_Ref56176578"/>
      <w:r>
        <w:rPr>
          <w:sz w:val="28"/>
          <w:szCs w:val="28"/>
        </w:rPr>
        <w:t xml:space="preserve">        15. </w:t>
      </w:r>
      <w:r w:rsidR="00201197" w:rsidRPr="00EA5C0C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F64B2B" w:rsidRPr="00EA5C0C">
        <w:rPr>
          <w:sz w:val="28"/>
          <w:szCs w:val="28"/>
        </w:rPr>
        <w:t>Свердловской области</w:t>
      </w:r>
      <w:r w:rsidR="00201197" w:rsidRPr="00EA5C0C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9"/>
    </w:p>
    <w:p w14:paraId="51A1C1C1" w14:textId="524AD661" w:rsidR="00201197" w:rsidRPr="00DB3520" w:rsidRDefault="00344DE6" w:rsidP="005F38EC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906F0C">
        <w:rPr>
          <w:sz w:val="28"/>
          <w:szCs w:val="28"/>
        </w:rPr>
        <w:t>1</w:t>
      </w:r>
      <w:r w:rsidR="00EA5C0C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</w:t>
      </w:r>
      <w:r w:rsidR="00CF438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14:paraId="4592F0BD" w14:textId="705E5E10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</w:t>
      </w:r>
      <w:r w:rsidR="00201197" w:rsidRPr="00EA5C0C">
        <w:rPr>
          <w:sz w:val="28"/>
          <w:szCs w:val="28"/>
        </w:rPr>
        <w:t>Исполнитель услуг вправе отозвать заявку</w:t>
      </w:r>
      <w:r w:rsidR="00CF4383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</w:t>
      </w:r>
      <w:r w:rsidR="00CF4383" w:rsidRPr="00EA5C0C">
        <w:rPr>
          <w:sz w:val="28"/>
          <w:szCs w:val="28"/>
        </w:rPr>
        <w:t xml:space="preserve">у </w:t>
      </w:r>
      <w:r w:rsidR="00201197" w:rsidRPr="00EA5C0C">
        <w:rPr>
          <w:sz w:val="28"/>
          <w:szCs w:val="28"/>
        </w:rPr>
        <w:t>на участие в отборе исполнителя услуг из проведения отбора.</w:t>
      </w:r>
    </w:p>
    <w:p w14:paraId="312A6485" w14:textId="009679E6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</w:t>
      </w:r>
      <w:r w:rsidR="00201197" w:rsidRPr="00EA5C0C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25EFE56" w14:textId="2145A8F3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10" w:name="_Ref56178150"/>
      <w:r>
        <w:rPr>
          <w:sz w:val="28"/>
          <w:szCs w:val="28"/>
        </w:rPr>
        <w:lastRenderedPageBreak/>
        <w:t xml:space="preserve">        18. </w:t>
      </w:r>
      <w:r w:rsidR="00201197" w:rsidRPr="00EA5C0C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10"/>
    </w:p>
    <w:p w14:paraId="514FEFAD" w14:textId="77777777" w:rsidR="00201197" w:rsidRPr="00BF6628" w:rsidRDefault="00201197" w:rsidP="005F38E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02AA8FCD" w14:textId="55F624BC" w:rsidR="00201197" w:rsidRPr="00EA5C0C" w:rsidRDefault="00EA5C0C" w:rsidP="00EA5C0C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01197" w:rsidRPr="00EA5C0C">
        <w:rPr>
          <w:sz w:val="28"/>
          <w:szCs w:val="28"/>
        </w:rPr>
        <w:t xml:space="preserve">Решение об отклонении заявки </w:t>
      </w:r>
      <w:r w:rsidR="00201197" w:rsidRPr="00EA5C0C">
        <w:rPr>
          <w:rStyle w:val="blk"/>
          <w:sz w:val="28"/>
          <w:szCs w:val="28"/>
        </w:rPr>
        <w:t>на стадии рассмотрения</w:t>
      </w:r>
      <w:r w:rsidR="00201197" w:rsidRPr="00EA5C0C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645B57AE" w14:textId="393CAF6A" w:rsidR="00201197" w:rsidRDefault="00201197" w:rsidP="005F38EC">
      <w:pPr>
        <w:pStyle w:val="a3"/>
        <w:numPr>
          <w:ilvl w:val="0"/>
          <w:numId w:val="28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EA5C0C" w:rsidRPr="00EA5C0C">
        <w:rPr>
          <w:sz w:val="28"/>
          <w:szCs w:val="28"/>
        </w:rPr>
        <w:t>13</w:t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11" w:name="dst100079"/>
      <w:bookmarkEnd w:id="11"/>
    </w:p>
    <w:p w14:paraId="1F3F8E80" w14:textId="567EAA87" w:rsidR="00201197" w:rsidRDefault="00201197" w:rsidP="005F38EC">
      <w:pPr>
        <w:pStyle w:val="a3"/>
        <w:numPr>
          <w:ilvl w:val="0"/>
          <w:numId w:val="28"/>
        </w:numPr>
        <w:tabs>
          <w:tab w:val="left" w:pos="993"/>
        </w:tabs>
        <w:spacing w:line="240" w:lineRule="atLeast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CF4383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CF4383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12" w:name="dst100080"/>
      <w:bookmarkEnd w:id="12"/>
    </w:p>
    <w:p w14:paraId="644A7846" w14:textId="77777777" w:rsidR="00201197" w:rsidRDefault="00201197" w:rsidP="005F38EC">
      <w:pPr>
        <w:pStyle w:val="a3"/>
        <w:numPr>
          <w:ilvl w:val="0"/>
          <w:numId w:val="28"/>
        </w:numPr>
        <w:tabs>
          <w:tab w:val="left" w:pos="993"/>
        </w:tabs>
        <w:spacing w:line="240" w:lineRule="atLeast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13" w:name="dst100081"/>
      <w:bookmarkEnd w:id="13"/>
    </w:p>
    <w:p w14:paraId="17F502FA" w14:textId="77777777" w:rsidR="00201197" w:rsidRDefault="00201197" w:rsidP="005F38EC">
      <w:pPr>
        <w:pStyle w:val="a3"/>
        <w:numPr>
          <w:ilvl w:val="0"/>
          <w:numId w:val="28"/>
        </w:numPr>
        <w:tabs>
          <w:tab w:val="left" w:pos="993"/>
        </w:tabs>
        <w:spacing w:line="240" w:lineRule="atLeast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2D7FF9BA" w14:textId="77777777" w:rsidR="00201197" w:rsidRPr="00250A40" w:rsidRDefault="00201197" w:rsidP="005F38EC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219C244C" w14:textId="7AF65C8B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20. </w:t>
      </w:r>
      <w:r w:rsidR="00201197" w:rsidRPr="00EA5C0C">
        <w:rPr>
          <w:sz w:val="28"/>
          <w:szCs w:val="28"/>
        </w:rPr>
        <w:t>Информация о результатах рассмотрения заявк</w:t>
      </w:r>
      <w:r w:rsidR="00E04149" w:rsidRPr="00EA5C0C">
        <w:rPr>
          <w:sz w:val="28"/>
          <w:szCs w:val="28"/>
        </w:rPr>
        <w:t>и исполнителя услуг</w:t>
      </w:r>
      <w:r w:rsidR="00201197" w:rsidRPr="00EA5C0C">
        <w:rPr>
          <w:sz w:val="28"/>
          <w:szCs w:val="28"/>
        </w:rPr>
        <w:t xml:space="preserve"> размещается</w:t>
      </w:r>
      <w:r w:rsidR="00201197" w:rsidRPr="00EA5C0C">
        <w:rPr>
          <w:rStyle w:val="blk"/>
          <w:sz w:val="28"/>
          <w:szCs w:val="28"/>
        </w:rPr>
        <w:t xml:space="preserve"> на </w:t>
      </w:r>
      <w:r w:rsidR="00E04149" w:rsidRPr="00EA5C0C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201197" w:rsidRPr="00EA5C0C">
        <w:rPr>
          <w:rStyle w:val="blk"/>
          <w:sz w:val="28"/>
          <w:szCs w:val="28"/>
        </w:rPr>
        <w:t xml:space="preserve"> не позднее чем через </w:t>
      </w:r>
      <w:r w:rsidR="00E04149" w:rsidRPr="00EA5C0C">
        <w:rPr>
          <w:rStyle w:val="blk"/>
          <w:sz w:val="28"/>
          <w:szCs w:val="28"/>
        </w:rPr>
        <w:t>14</w:t>
      </w:r>
      <w:r w:rsidR="00201197" w:rsidRPr="00EA5C0C">
        <w:rPr>
          <w:rStyle w:val="blk"/>
          <w:sz w:val="28"/>
          <w:szCs w:val="28"/>
        </w:rPr>
        <w:t xml:space="preserve"> календарных дней после </w:t>
      </w:r>
      <w:r w:rsidR="00E04149" w:rsidRPr="00EA5C0C">
        <w:rPr>
          <w:rStyle w:val="blk"/>
          <w:sz w:val="28"/>
          <w:szCs w:val="28"/>
        </w:rPr>
        <w:t>определения победителей отбора</w:t>
      </w:r>
      <w:r w:rsidR="00201197" w:rsidRPr="00EA5C0C">
        <w:rPr>
          <w:rStyle w:val="blk"/>
          <w:sz w:val="28"/>
          <w:szCs w:val="28"/>
        </w:rPr>
        <w:t xml:space="preserve"> и должна содержать:</w:t>
      </w:r>
    </w:p>
    <w:p w14:paraId="7E293546" w14:textId="77777777" w:rsidR="00201197" w:rsidRPr="00FA5A72" w:rsidRDefault="00201197" w:rsidP="005F38EC">
      <w:pPr>
        <w:pStyle w:val="a3"/>
        <w:numPr>
          <w:ilvl w:val="1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14:paraId="0DEDAB14" w14:textId="77777777" w:rsidR="00201197" w:rsidRPr="00FA5A72" w:rsidRDefault="00201197" w:rsidP="005F38EC">
      <w:pPr>
        <w:pStyle w:val="a3"/>
        <w:numPr>
          <w:ilvl w:val="1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71C8E06D" w14:textId="77777777" w:rsidR="00201197" w:rsidRPr="00FA5A72" w:rsidRDefault="00201197" w:rsidP="005F38EC">
      <w:pPr>
        <w:pStyle w:val="a3"/>
        <w:numPr>
          <w:ilvl w:val="1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42569E59" w14:textId="77777777" w:rsidR="00201197" w:rsidRDefault="00201197" w:rsidP="005F38EC">
      <w:pPr>
        <w:pStyle w:val="a3"/>
        <w:numPr>
          <w:ilvl w:val="1"/>
          <w:numId w:val="1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100593C7" w14:textId="74327310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21. </w:t>
      </w:r>
      <w:r w:rsidR="00201197" w:rsidRPr="00EA5C0C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4102EBCB" w14:textId="77777777" w:rsidR="00201197" w:rsidRPr="00441E03" w:rsidRDefault="00201197" w:rsidP="005F38E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281CB4EC" w14:textId="0E062DFF" w:rsidR="00201197" w:rsidRDefault="00201197" w:rsidP="005F38E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определенного числа обучающихся</w:t>
      </w:r>
      <w:r w:rsidRPr="00441E03">
        <w:rPr>
          <w:sz w:val="28"/>
          <w:szCs w:val="28"/>
        </w:rPr>
        <w:t>;</w:t>
      </w:r>
    </w:p>
    <w:p w14:paraId="705583F8" w14:textId="77777777" w:rsidR="00201197" w:rsidRPr="00270A01" w:rsidRDefault="00201197" w:rsidP="005F38E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1BB4B0D0" w14:textId="77777777" w:rsidR="00201197" w:rsidRDefault="00201197" w:rsidP="005F38E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7DEFEECE" w14:textId="77777777" w:rsidR="00201197" w:rsidRPr="00161646" w:rsidRDefault="00201197" w:rsidP="005F38E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  <w:bookmarkEnd w:id="4"/>
      <w:bookmarkEnd w:id="7"/>
    </w:p>
    <w:p w14:paraId="78A94D78" w14:textId="77777777" w:rsidR="00201197" w:rsidRPr="00FF18E8" w:rsidRDefault="00201197" w:rsidP="005F38EC">
      <w:pPr>
        <w:spacing w:line="240" w:lineRule="atLeast"/>
        <w:ind w:firstLine="709"/>
        <w:jc w:val="both"/>
        <w:rPr>
          <w:sz w:val="28"/>
          <w:szCs w:val="28"/>
        </w:rPr>
      </w:pPr>
    </w:p>
    <w:p w14:paraId="120DDF85" w14:textId="77777777" w:rsidR="00201197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3944AC96" w14:textId="77777777" w:rsidR="009F353C" w:rsidRPr="009319EE" w:rsidRDefault="009F353C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A9DC3F8" w14:textId="6012A590" w:rsidR="00520DEF" w:rsidRPr="00EA5C0C" w:rsidRDefault="00EA5C0C" w:rsidP="00EA5C0C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bookmarkStart w:id="14" w:name="_Ref25498205"/>
      <w:r>
        <w:rPr>
          <w:sz w:val="28"/>
          <w:szCs w:val="28"/>
        </w:rPr>
        <w:t xml:space="preserve">          22. </w:t>
      </w:r>
      <w:r w:rsidR="00520DEF" w:rsidRPr="00EA5C0C">
        <w:rPr>
          <w:sz w:val="28"/>
          <w:szCs w:val="28"/>
        </w:rPr>
        <w:t>Проверка на соответствие исполнителя услуг требованиям, установленным пунктом 1</w:t>
      </w:r>
      <w:r>
        <w:rPr>
          <w:sz w:val="28"/>
          <w:szCs w:val="28"/>
        </w:rPr>
        <w:t>3</w:t>
      </w:r>
      <w:r w:rsidR="00520DEF" w:rsidRPr="00EA5C0C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="00520DEF" w:rsidRPr="00EA5C0C">
        <w:rPr>
          <w:sz w:val="28"/>
          <w:szCs w:val="28"/>
          <w:lang w:val="en-US"/>
        </w:rPr>
        <w:t>II</w:t>
      </w:r>
      <w:r w:rsidR="00520DEF" w:rsidRPr="00EA5C0C">
        <w:rPr>
          <w:sz w:val="28"/>
          <w:szCs w:val="28"/>
        </w:rPr>
        <w:t>настоящего Порядка.</w:t>
      </w:r>
    </w:p>
    <w:p w14:paraId="3173D3E4" w14:textId="148364F6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201197" w:rsidRPr="00EA5C0C">
        <w:rPr>
          <w:sz w:val="28"/>
          <w:szCs w:val="28"/>
        </w:rPr>
        <w:t>Размер гранта в форме субсидии</w:t>
      </w:r>
      <w:r w:rsidR="00FE79D6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региональными Правилами.</w:t>
      </w:r>
    </w:p>
    <w:p w14:paraId="4394A0A7" w14:textId="58654F6F" w:rsidR="00520DEF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="00520DEF" w:rsidRPr="00EA5C0C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</w:t>
      </w:r>
      <w:r w:rsidR="00FE4340" w:rsidRPr="00EA5C0C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EA5C0C">
        <w:rPr>
          <w:sz w:val="28"/>
          <w:szCs w:val="28"/>
        </w:rPr>
        <w:t>и</w:t>
      </w:r>
      <w:r w:rsidR="00FE4340" w:rsidRPr="00EA5C0C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EA5C0C">
        <w:rPr>
          <w:sz w:val="28"/>
          <w:szCs w:val="28"/>
        </w:rPr>
        <w:t>, по следующей формуле:</w:t>
      </w:r>
    </w:p>
    <w:p w14:paraId="37E403CE" w14:textId="24196B97" w:rsidR="00D24646" w:rsidRPr="00906F0C" w:rsidRDefault="00124BDD" w:rsidP="005F38EC">
      <w:pPr>
        <w:tabs>
          <w:tab w:val="left" w:pos="709"/>
        </w:tabs>
        <w:spacing w:line="240" w:lineRule="atLeast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(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906F0C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906F0C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906F0C">
        <w:rPr>
          <w:sz w:val="28"/>
          <w:szCs w:val="28"/>
        </w:rPr>
        <w:t>), где</w:t>
      </w:r>
    </w:p>
    <w:p w14:paraId="4172C735" w14:textId="77777777" w:rsidR="00D24646" w:rsidRPr="00906F0C" w:rsidRDefault="00124BDD" w:rsidP="005F38EC">
      <w:pPr>
        <w:tabs>
          <w:tab w:val="left" w:pos="709"/>
        </w:tabs>
        <w:spacing w:line="240" w:lineRule="atLeast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906F0C" w:rsidDel="000A27CD">
        <w:rPr>
          <w:sz w:val="28"/>
          <w:szCs w:val="28"/>
        </w:rPr>
        <w:t xml:space="preserve">– </w:t>
      </w:r>
      <w:r w:rsidR="00D24646" w:rsidRPr="00906F0C">
        <w:rPr>
          <w:sz w:val="28"/>
          <w:szCs w:val="28"/>
        </w:rPr>
        <w:t>размер гранта в форме субсидии</w:t>
      </w:r>
      <w:r w:rsidR="00D24646" w:rsidRPr="00906F0C" w:rsidDel="000A27CD">
        <w:rPr>
          <w:sz w:val="28"/>
          <w:szCs w:val="28"/>
        </w:rPr>
        <w:t>;</w:t>
      </w:r>
    </w:p>
    <w:p w14:paraId="6B512022" w14:textId="77777777" w:rsidR="00D24646" w:rsidRPr="00906F0C" w:rsidRDefault="00124BDD" w:rsidP="005F38EC">
      <w:pPr>
        <w:tabs>
          <w:tab w:val="left" w:pos="709"/>
        </w:tabs>
        <w:spacing w:line="240" w:lineRule="atLeast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906F0C">
        <w:rPr>
          <w:i/>
          <w:sz w:val="28"/>
          <w:szCs w:val="28"/>
        </w:rPr>
        <w:t xml:space="preserve"> –</w:t>
      </w:r>
      <w:r w:rsidR="00D24646" w:rsidRPr="00906F0C">
        <w:rPr>
          <w:sz w:val="28"/>
          <w:szCs w:val="28"/>
        </w:rPr>
        <w:t>объём услуги в чел./часах;</w:t>
      </w:r>
    </w:p>
    <w:p w14:paraId="224A9710" w14:textId="77777777" w:rsidR="00D24646" w:rsidRPr="00D24646" w:rsidRDefault="00124BDD" w:rsidP="005F38EC">
      <w:pPr>
        <w:tabs>
          <w:tab w:val="left" w:pos="709"/>
        </w:tabs>
        <w:spacing w:line="240" w:lineRule="atLeast"/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906F0C">
        <w:rPr>
          <w:sz w:val="28"/>
          <w:szCs w:val="28"/>
        </w:rPr>
        <w:t>– нормативные затраты на оказание услуги.</w:t>
      </w:r>
    </w:p>
    <w:p w14:paraId="22920B12" w14:textId="671B3310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25. </w:t>
      </w:r>
      <w:r w:rsidR="00201197" w:rsidRPr="00EA5C0C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CF4383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4"/>
    </w:p>
    <w:p w14:paraId="57BF653D" w14:textId="6E464C5D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201197" w:rsidRPr="00EA5C0C">
        <w:rPr>
          <w:sz w:val="28"/>
          <w:szCs w:val="28"/>
        </w:rPr>
        <w:t>Реестр договоров на авансирование содержит следующие сведения:</w:t>
      </w:r>
    </w:p>
    <w:p w14:paraId="649BBBBC" w14:textId="77777777" w:rsidR="00201197" w:rsidRPr="00F65386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457E0EB0" w14:textId="77777777" w:rsidR="00201197" w:rsidRPr="00F65386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1006454A" w14:textId="77777777" w:rsidR="00201197" w:rsidRPr="00F65386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5B9CE912" w14:textId="77777777" w:rsidR="00201197" w:rsidRPr="00F65386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2DA6326E" w14:textId="77777777" w:rsidR="00201197" w:rsidRPr="00F65386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5BE96619" w14:textId="77777777" w:rsidR="00201197" w:rsidRPr="00441E03" w:rsidRDefault="00201197" w:rsidP="005F38EC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23FEB981" w14:textId="7772DB73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 </w:t>
      </w:r>
      <w:r w:rsidR="00201197" w:rsidRPr="00EA5C0C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7E1F5D54" w14:textId="1B5E5843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28. </w:t>
      </w:r>
      <w:r w:rsidR="00201197" w:rsidRPr="00EA5C0C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144C6D0F" w14:textId="6C9FBCD6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15" w:name="_Ref8587839"/>
      <w:r>
        <w:rPr>
          <w:sz w:val="28"/>
          <w:szCs w:val="28"/>
        </w:rPr>
        <w:t xml:space="preserve">        29. </w:t>
      </w:r>
      <w:r w:rsidR="00201197" w:rsidRPr="00EA5C0C">
        <w:rPr>
          <w:sz w:val="28"/>
          <w:szCs w:val="28"/>
        </w:rPr>
        <w:t>Исполнитель услуг ежемесячно не позднее последнего дня месяца</w:t>
      </w:r>
      <w:r w:rsidR="00CF4383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5"/>
    </w:p>
    <w:p w14:paraId="53009092" w14:textId="2708E747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16" w:name="_Ref8587840"/>
      <w:r>
        <w:rPr>
          <w:sz w:val="28"/>
          <w:szCs w:val="28"/>
        </w:rPr>
        <w:t xml:space="preserve">        30. </w:t>
      </w:r>
      <w:r w:rsidR="00201197" w:rsidRPr="00EA5C0C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AB6FA7" w:rsidRPr="00EA5C0C">
        <w:rPr>
          <w:sz w:val="28"/>
          <w:szCs w:val="28"/>
        </w:rPr>
        <w:t xml:space="preserve"> </w:t>
      </w:r>
      <w:r w:rsidR="00201197" w:rsidRPr="00EA5C0C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6"/>
    </w:p>
    <w:p w14:paraId="57B70CC0" w14:textId="1FB8234B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31. </w:t>
      </w:r>
      <w:r w:rsidR="00201197" w:rsidRPr="00EA5C0C">
        <w:rPr>
          <w:sz w:val="28"/>
          <w:szCs w:val="28"/>
        </w:rPr>
        <w:t>Реестр договоров на оплату должен содержать следующие сведения:</w:t>
      </w:r>
    </w:p>
    <w:p w14:paraId="2471082E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1F538BCE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63270F10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6C79BF9D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15B8CBF8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6D75AC27" w14:textId="77777777" w:rsidR="00201197" w:rsidRPr="00441E03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65A43CF" w14:textId="77777777" w:rsidR="00201197" w:rsidRDefault="00201197" w:rsidP="005F38E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FE84EEA" w14:textId="24E7BFB0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32. </w:t>
      </w:r>
      <w:r w:rsidR="00201197" w:rsidRPr="00EA5C0C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</w:t>
      </w:r>
      <w:r w:rsidR="00201197" w:rsidRPr="00EA5C0C">
        <w:rPr>
          <w:sz w:val="28"/>
          <w:szCs w:val="28"/>
        </w:rPr>
        <w:lastRenderedPageBreak/>
        <w:t>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6E28445E" w14:textId="4783EEC1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17" w:name="_Ref25498208"/>
      <w:r>
        <w:rPr>
          <w:sz w:val="28"/>
          <w:szCs w:val="28"/>
        </w:rPr>
        <w:t xml:space="preserve">       33. </w:t>
      </w:r>
      <w:r w:rsidR="00201197" w:rsidRPr="00EA5C0C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t>25</w:t>
      </w:r>
      <w:r w:rsidR="00194009">
        <w:fldChar w:fldCharType="begin"/>
      </w:r>
      <w:r w:rsidR="00194009">
        <w:instrText xml:space="preserve"> REF _Ref8587840 \r \h  \* MERGEFORMAT </w:instrText>
      </w:r>
      <w:r w:rsidR="00194009">
        <w:fldChar w:fldCharType="end"/>
      </w:r>
      <w:r>
        <w:t xml:space="preserve"> </w:t>
      </w:r>
      <w:r w:rsidR="00201197" w:rsidRPr="00EA5C0C">
        <w:rPr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7"/>
    </w:p>
    <w:p w14:paraId="19D3B06E" w14:textId="05F9A3E1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34. </w:t>
      </w:r>
      <w:r w:rsidR="00201197" w:rsidRPr="00EA5C0C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9241D30" w14:textId="2B8C34DC" w:rsidR="00201197" w:rsidRPr="00250A40" w:rsidRDefault="00201197" w:rsidP="00EA5C0C">
      <w:pPr>
        <w:pStyle w:val="a3"/>
        <w:numPr>
          <w:ilvl w:val="0"/>
          <w:numId w:val="29"/>
        </w:numPr>
        <w:spacing w:line="240" w:lineRule="atLeast"/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услуг документов </w:t>
      </w:r>
      <w:r w:rsidR="00AB6FA7" w:rsidRPr="00250A40">
        <w:rPr>
          <w:rStyle w:val="blk"/>
          <w:sz w:val="28"/>
          <w:szCs w:val="28"/>
        </w:rPr>
        <w:t>требованиям настоящего</w:t>
      </w:r>
      <w:r w:rsidRPr="00250A40">
        <w:rPr>
          <w:rStyle w:val="blk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14:paraId="2980A13E" w14:textId="415B6AE1" w:rsidR="00201197" w:rsidRPr="00250A40" w:rsidRDefault="00AB6FA7" w:rsidP="00EA5C0C">
      <w:pPr>
        <w:pStyle w:val="a3"/>
        <w:numPr>
          <w:ilvl w:val="0"/>
          <w:numId w:val="29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</w:t>
      </w:r>
      <w:r w:rsidR="00201197" w:rsidRPr="00250A40">
        <w:rPr>
          <w:rStyle w:val="blk"/>
          <w:sz w:val="28"/>
          <w:szCs w:val="28"/>
        </w:rPr>
        <w:t xml:space="preserve"> представленной исполнителем услуг</w:t>
      </w:r>
      <w:r w:rsidR="00201197">
        <w:rPr>
          <w:rStyle w:val="blk"/>
          <w:sz w:val="28"/>
          <w:szCs w:val="28"/>
        </w:rPr>
        <w:t xml:space="preserve"> информации.</w:t>
      </w:r>
    </w:p>
    <w:p w14:paraId="46B68317" w14:textId="681B03DF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35. </w:t>
      </w:r>
      <w:r w:rsidR="00201197" w:rsidRPr="00EA5C0C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62CFF2B4" w14:textId="77777777" w:rsidR="00201197" w:rsidRPr="00441E03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5E9ECC10" w14:textId="77777777" w:rsidR="00201197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0D077881" w14:textId="77777777" w:rsidR="00201197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72A6958C" w14:textId="77777777" w:rsidR="00201197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7BC40DE6" w14:textId="6B200E7B" w:rsidR="00201197" w:rsidRPr="00F36880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AB6FA7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2B561C14" w14:textId="77777777" w:rsidR="00201197" w:rsidRPr="00B16CAC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217FF7EB" w14:textId="77777777" w:rsidR="00201197" w:rsidRPr="00B16CAC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4556C53E" w14:textId="77777777" w:rsidR="00201197" w:rsidRPr="00183B6C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2CD9B151" w14:textId="77777777" w:rsidR="00201197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36744971" w14:textId="77777777" w:rsidR="00201197" w:rsidRPr="00B16CAC" w:rsidRDefault="00201197" w:rsidP="005F38EC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</w:t>
      </w:r>
      <w:r w:rsidRPr="00274FC7">
        <w:rPr>
          <w:rStyle w:val="blk"/>
          <w:sz w:val="28"/>
          <w:szCs w:val="28"/>
        </w:rPr>
        <w:lastRenderedPageBreak/>
        <w:t>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263245CD" w14:textId="3868FBBB" w:rsidR="00201197" w:rsidRPr="00EA5C0C" w:rsidRDefault="00EA5C0C" w:rsidP="00EA5C0C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36. </w:t>
      </w:r>
      <w:r w:rsidR="00201197" w:rsidRPr="00EA5C0C"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 w:rsidRPr="00EA5C0C">
        <w:rPr>
          <w:sz w:val="28"/>
          <w:szCs w:val="28"/>
        </w:rPr>
        <w:t xml:space="preserve"> (дополнительного соглашения</w:t>
      </w:r>
      <w:r w:rsidR="00AB6FA7" w:rsidRPr="00EA5C0C">
        <w:rPr>
          <w:sz w:val="28"/>
          <w:szCs w:val="28"/>
        </w:rPr>
        <w:t xml:space="preserve"> </w:t>
      </w:r>
      <w:r w:rsidR="00117977" w:rsidRPr="00EA5C0C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 w:rsidR="00201197" w:rsidRPr="00EA5C0C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Приказом </w:t>
      </w:r>
      <w:r w:rsidR="00201197" w:rsidRPr="00EA5C0C">
        <w:rPr>
          <w:sz w:val="28"/>
          <w:szCs w:val="28"/>
        </w:rPr>
        <w:t>финансов</w:t>
      </w:r>
      <w:r>
        <w:rPr>
          <w:sz w:val="28"/>
          <w:szCs w:val="28"/>
        </w:rPr>
        <w:t>ого управления Администрации Байкаловского муниципального района</w:t>
      </w:r>
      <w:r w:rsidR="00201197" w:rsidRPr="00EA5C0C">
        <w:rPr>
          <w:sz w:val="28"/>
          <w:szCs w:val="28"/>
        </w:rPr>
        <w:t>.</w:t>
      </w:r>
    </w:p>
    <w:p w14:paraId="71AC8377" w14:textId="08C7A017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18" w:name="dst100088"/>
      <w:bookmarkStart w:id="19" w:name="dst100089"/>
      <w:bookmarkEnd w:id="18"/>
      <w:bookmarkEnd w:id="19"/>
      <w:r>
        <w:rPr>
          <w:sz w:val="28"/>
          <w:szCs w:val="28"/>
        </w:rPr>
        <w:t xml:space="preserve">         37. </w:t>
      </w:r>
      <w:r w:rsidR="00201197" w:rsidRPr="00EA5C0C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23C5CB4" w14:textId="77777777" w:rsidR="00201197" w:rsidRPr="00F36880" w:rsidRDefault="00201197" w:rsidP="005F38EC">
      <w:pPr>
        <w:pStyle w:val="a3"/>
        <w:numPr>
          <w:ilvl w:val="0"/>
          <w:numId w:val="16"/>
        </w:numPr>
        <w:tabs>
          <w:tab w:val="left" w:pos="993"/>
        </w:tabs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0BD0B3A" w14:textId="3BFC65D7" w:rsidR="00201197" w:rsidRPr="00F36880" w:rsidRDefault="00201197" w:rsidP="005F38EC">
      <w:pPr>
        <w:pStyle w:val="a3"/>
        <w:numPr>
          <w:ilvl w:val="0"/>
          <w:numId w:val="16"/>
        </w:numPr>
        <w:tabs>
          <w:tab w:val="left" w:pos="993"/>
        </w:tabs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финансовом органе </w:t>
      </w:r>
      <w:r w:rsidR="00EA5C0C">
        <w:rPr>
          <w:rFonts w:eastAsiaTheme="minorHAnsi"/>
          <w:sz w:val="28"/>
          <w:szCs w:val="28"/>
          <w:lang w:eastAsia="en-US"/>
        </w:rPr>
        <w:t>Свердловской области</w:t>
      </w:r>
      <w:r w:rsidRPr="00F36880">
        <w:rPr>
          <w:rFonts w:eastAsiaTheme="minorHAnsi"/>
          <w:sz w:val="28"/>
          <w:szCs w:val="28"/>
          <w:lang w:eastAsia="en-US"/>
        </w:rPr>
        <w:t xml:space="preserve"> (муниципального образования);</w:t>
      </w:r>
    </w:p>
    <w:p w14:paraId="4F64A5DC" w14:textId="748E285A" w:rsidR="00201197" w:rsidRPr="00F36880" w:rsidRDefault="00201197" w:rsidP="005F38EC">
      <w:pPr>
        <w:pStyle w:val="a3"/>
        <w:numPr>
          <w:ilvl w:val="0"/>
          <w:numId w:val="16"/>
        </w:numPr>
        <w:tabs>
          <w:tab w:val="left" w:pos="993"/>
        </w:tabs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финансовом органе </w:t>
      </w:r>
      <w:r w:rsidR="00EA5C0C">
        <w:rPr>
          <w:rFonts w:eastAsiaTheme="minorHAnsi"/>
          <w:sz w:val="28"/>
          <w:szCs w:val="28"/>
          <w:lang w:eastAsia="en-US"/>
        </w:rPr>
        <w:t>Свердловской области</w:t>
      </w:r>
      <w:r w:rsidRPr="00F36880">
        <w:rPr>
          <w:rFonts w:eastAsiaTheme="minorHAnsi"/>
          <w:sz w:val="28"/>
          <w:szCs w:val="28"/>
          <w:lang w:eastAsia="en-US"/>
        </w:rPr>
        <w:t xml:space="preserve">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633BC814" w14:textId="57894DA6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20" w:name="_Hlk93677887"/>
      <w:r>
        <w:rPr>
          <w:sz w:val="28"/>
          <w:szCs w:val="28"/>
        </w:rPr>
        <w:t xml:space="preserve">        38. </w:t>
      </w:r>
      <w:r w:rsidR="00201197" w:rsidRPr="00BD0714">
        <w:rPr>
          <w:sz w:val="28"/>
          <w:szCs w:val="28"/>
        </w:rPr>
        <w:t>Грант в форме субсидии не может быть использован на:</w:t>
      </w:r>
    </w:p>
    <w:p w14:paraId="07779B55" w14:textId="77777777" w:rsidR="00201197" w:rsidRPr="000D2151" w:rsidRDefault="00201197" w:rsidP="005F38EC">
      <w:pPr>
        <w:pStyle w:val="a3"/>
        <w:numPr>
          <w:ilvl w:val="0"/>
          <w:numId w:val="2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128ECD38" w14:textId="77777777" w:rsidR="00201197" w:rsidRPr="000D2151" w:rsidRDefault="00201197" w:rsidP="005F38EC">
      <w:pPr>
        <w:pStyle w:val="a3"/>
        <w:numPr>
          <w:ilvl w:val="0"/>
          <w:numId w:val="2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0B639FCF" w14:textId="77777777" w:rsidR="00201197" w:rsidRPr="000D2151" w:rsidRDefault="00201197" w:rsidP="005F38EC">
      <w:pPr>
        <w:pStyle w:val="a3"/>
        <w:numPr>
          <w:ilvl w:val="0"/>
          <w:numId w:val="2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</w:t>
      </w:r>
      <w:bookmarkEnd w:id="20"/>
      <w:r w:rsidRPr="000D2151">
        <w:rPr>
          <w:sz w:val="28"/>
          <w:szCs w:val="28"/>
        </w:rPr>
        <w:t>.</w:t>
      </w:r>
    </w:p>
    <w:p w14:paraId="07F68019" w14:textId="20D4F867" w:rsidR="00201197" w:rsidRPr="00EA5C0C" w:rsidRDefault="00EA5C0C" w:rsidP="00EA5C0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21" w:name="_Hlk93678093"/>
      <w:r>
        <w:rPr>
          <w:sz w:val="28"/>
          <w:szCs w:val="28"/>
        </w:rPr>
        <w:t xml:space="preserve">       3</w:t>
      </w:r>
      <w:r w:rsidR="00BD071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01197" w:rsidRPr="00EA5C0C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F64B2B" w:rsidRPr="00EA5C0C">
        <w:rPr>
          <w:sz w:val="28"/>
          <w:szCs w:val="28"/>
        </w:rPr>
        <w:t>Управление образования Байкаловского муниципального района</w:t>
      </w:r>
      <w:r w:rsidR="00201197" w:rsidRPr="00EA5C0C">
        <w:rPr>
          <w:sz w:val="28"/>
          <w:szCs w:val="28"/>
        </w:rPr>
        <w:t>, досрочно расторгает соглашение с последующим возвратом гранта в форме субсидии</w:t>
      </w:r>
      <w:bookmarkEnd w:id="21"/>
      <w:r w:rsidR="00201197" w:rsidRPr="00EA5C0C">
        <w:rPr>
          <w:sz w:val="28"/>
          <w:szCs w:val="28"/>
        </w:rPr>
        <w:t>.</w:t>
      </w:r>
    </w:p>
    <w:p w14:paraId="4DA71699" w14:textId="77777777" w:rsidR="00F64B2B" w:rsidRPr="00FF18E8" w:rsidRDefault="00F64B2B" w:rsidP="005F38EC">
      <w:pPr>
        <w:spacing w:line="240" w:lineRule="atLeast"/>
        <w:jc w:val="both"/>
        <w:rPr>
          <w:sz w:val="28"/>
          <w:szCs w:val="28"/>
        </w:rPr>
      </w:pPr>
    </w:p>
    <w:p w14:paraId="20F7C842" w14:textId="77777777" w:rsidR="00201197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CCA49F1" w14:textId="77777777" w:rsidR="009F353C" w:rsidRPr="009319EE" w:rsidRDefault="009F353C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578384B5" w14:textId="1A6E36C0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bookmarkStart w:id="22" w:name="_Ref56163238"/>
      <w:r>
        <w:rPr>
          <w:sz w:val="28"/>
          <w:szCs w:val="28"/>
        </w:rPr>
        <w:t xml:space="preserve">       40. </w:t>
      </w:r>
      <w:r w:rsidR="006A252B" w:rsidRPr="00BD0714">
        <w:rPr>
          <w:sz w:val="28"/>
          <w:szCs w:val="28"/>
        </w:rPr>
        <w:t xml:space="preserve">Результатом предоставления гранта является </w:t>
      </w:r>
      <w:r w:rsidR="00117977" w:rsidRPr="00BD0714">
        <w:rPr>
          <w:sz w:val="28"/>
          <w:szCs w:val="28"/>
        </w:rPr>
        <w:t>проведение образовательных мероприятий</w:t>
      </w:r>
      <w:r w:rsidR="006A252B" w:rsidRPr="00BD0714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</w:t>
      </w:r>
      <w:r w:rsidR="006A252B" w:rsidRPr="00BD0714">
        <w:rPr>
          <w:sz w:val="28"/>
          <w:szCs w:val="28"/>
        </w:rPr>
        <w:lastRenderedPageBreak/>
        <w:t>соглашения в соответствии с пунктом 1</w:t>
      </w:r>
      <w:r>
        <w:rPr>
          <w:sz w:val="28"/>
          <w:szCs w:val="28"/>
        </w:rPr>
        <w:t>8</w:t>
      </w:r>
      <w:r w:rsidR="006A252B" w:rsidRPr="00BD0714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</w:t>
      </w:r>
      <w:r w:rsidR="00201197" w:rsidRPr="00BD0714">
        <w:rPr>
          <w:sz w:val="28"/>
          <w:szCs w:val="28"/>
        </w:rPr>
        <w:t>.</w:t>
      </w:r>
      <w:bookmarkEnd w:id="22"/>
    </w:p>
    <w:p w14:paraId="6B86EBA4" w14:textId="3C57700B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41. </w:t>
      </w:r>
      <w:r w:rsidR="00201197" w:rsidRPr="00BD0714">
        <w:rPr>
          <w:sz w:val="28"/>
          <w:szCs w:val="28"/>
        </w:rPr>
        <w:t>Исполнитель услуг предоставляет в уполномоченный орган:</w:t>
      </w:r>
    </w:p>
    <w:p w14:paraId="320AF541" w14:textId="77777777" w:rsidR="00201197" w:rsidRDefault="00201197" w:rsidP="00BD0714">
      <w:pPr>
        <w:pStyle w:val="a3"/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696F900F" w14:textId="77777777" w:rsidR="00201197" w:rsidRPr="00E84167" w:rsidRDefault="00201197" w:rsidP="00BD0714">
      <w:pPr>
        <w:pStyle w:val="a3"/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77F67A4B" w14:textId="77777777" w:rsidR="00201197" w:rsidRPr="00FF18E8" w:rsidRDefault="00201197" w:rsidP="005F38EC">
      <w:pPr>
        <w:spacing w:line="240" w:lineRule="atLeast"/>
        <w:ind w:firstLine="709"/>
        <w:jc w:val="both"/>
        <w:rPr>
          <w:sz w:val="28"/>
          <w:szCs w:val="28"/>
        </w:rPr>
      </w:pPr>
    </w:p>
    <w:p w14:paraId="45BE9033" w14:textId="77777777" w:rsidR="00201197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14:paraId="3AAEBF3B" w14:textId="77777777" w:rsidR="009F353C" w:rsidRPr="009319EE" w:rsidRDefault="009F353C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5CEB17F1" w14:textId="6F3A2F0B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42. </w:t>
      </w:r>
      <w:r w:rsidR="00201197" w:rsidRPr="00BD0714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42026CC4" w14:textId="3A41DFA7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43. </w:t>
      </w:r>
      <w:r w:rsidR="00201197" w:rsidRPr="00BD0714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2136A79" w14:textId="77777777" w:rsidR="00201197" w:rsidRPr="00FD3BB2" w:rsidRDefault="00201197" w:rsidP="005F38EC">
      <w:pPr>
        <w:pStyle w:val="a3"/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DE8AAE7" w14:textId="77777777" w:rsidR="00201197" w:rsidRPr="00FD3BB2" w:rsidRDefault="00201197" w:rsidP="005F38EC">
      <w:pPr>
        <w:pStyle w:val="a3"/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11F13F01" w14:textId="77777777" w:rsidR="00201197" w:rsidRPr="00FD3BB2" w:rsidRDefault="00201197" w:rsidP="005F38EC">
      <w:pPr>
        <w:pStyle w:val="a3"/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6F0AD02B" w14:textId="77777777" w:rsidR="00201197" w:rsidRDefault="00201197" w:rsidP="005F38EC">
      <w:pPr>
        <w:spacing w:line="240" w:lineRule="atLeast"/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0CE0F46A" w14:textId="352DE45C" w:rsidR="00117977" w:rsidRPr="00BD0714" w:rsidRDefault="00BD0714" w:rsidP="00BD0714">
      <w:pPr>
        <w:spacing w:line="240" w:lineRule="atLeast"/>
        <w:jc w:val="both"/>
        <w:rPr>
          <w:sz w:val="28"/>
          <w:szCs w:val="28"/>
        </w:rPr>
      </w:pPr>
      <w:bookmarkStart w:id="23" w:name="_Hlk93678412"/>
      <w:r>
        <w:rPr>
          <w:sz w:val="28"/>
          <w:szCs w:val="28"/>
        </w:rPr>
        <w:t xml:space="preserve">        44. </w:t>
      </w:r>
      <w:r w:rsidR="00117977" w:rsidRPr="00BD0714">
        <w:rPr>
          <w:sz w:val="28"/>
          <w:szCs w:val="28"/>
        </w:rPr>
        <w:t>Уполномоченный орган и финансов</w:t>
      </w:r>
      <w:r w:rsidR="0057334C" w:rsidRPr="00BD0714">
        <w:rPr>
          <w:sz w:val="28"/>
          <w:szCs w:val="28"/>
        </w:rPr>
        <w:t>ый орган муниципального образования</w:t>
      </w:r>
      <w:r w:rsidR="00117977" w:rsidRPr="00BD0714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BD0714">
        <w:rPr>
          <w:sz w:val="28"/>
          <w:szCs w:val="28"/>
        </w:rPr>
        <w:t xml:space="preserve">приказом </w:t>
      </w:r>
      <w:r w:rsidR="00117977" w:rsidRPr="00BD0714">
        <w:rPr>
          <w:sz w:val="28"/>
          <w:szCs w:val="28"/>
        </w:rPr>
        <w:t>Министерств</w:t>
      </w:r>
      <w:r w:rsidR="0057334C" w:rsidRPr="00BD0714">
        <w:rPr>
          <w:sz w:val="28"/>
          <w:szCs w:val="28"/>
        </w:rPr>
        <w:t xml:space="preserve">а </w:t>
      </w:r>
      <w:r w:rsidR="00117977" w:rsidRPr="00BD0714">
        <w:rPr>
          <w:sz w:val="28"/>
          <w:szCs w:val="28"/>
        </w:rPr>
        <w:t>финансов Российской Федерации</w:t>
      </w:r>
      <w:r w:rsidR="0057334C" w:rsidRPr="00BD0714">
        <w:rPr>
          <w:sz w:val="28"/>
          <w:szCs w:val="28"/>
        </w:rPr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</w:t>
      </w:r>
      <w:r w:rsidR="0057334C" w:rsidRPr="00BD0714">
        <w:rPr>
          <w:sz w:val="28"/>
          <w:szCs w:val="28"/>
        </w:rPr>
        <w:lastRenderedPageBreak/>
        <w:t>предпринимателям, физическим лицам-производителям товаров, работ, услуг».</w:t>
      </w:r>
      <w:bookmarkEnd w:id="23"/>
    </w:p>
    <w:p w14:paraId="2D0D447A" w14:textId="55CA4634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45. </w:t>
      </w:r>
      <w:r w:rsidR="00201197" w:rsidRPr="00BD0714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AB6FA7" w:rsidRPr="00BD0714">
        <w:rPr>
          <w:sz w:val="28"/>
          <w:szCs w:val="28"/>
        </w:rPr>
        <w:t xml:space="preserve"> </w:t>
      </w:r>
      <w:r w:rsidR="00201197" w:rsidRPr="00BD0714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7108B81C" w14:textId="6CB5F243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46. </w:t>
      </w:r>
      <w:r w:rsidR="00201197" w:rsidRPr="00BD0714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768C086C" w14:textId="77777777" w:rsidR="00201197" w:rsidRPr="00FF18E8" w:rsidRDefault="00201197" w:rsidP="005F38EC">
      <w:pPr>
        <w:spacing w:line="240" w:lineRule="atLeast"/>
        <w:ind w:firstLine="709"/>
        <w:jc w:val="both"/>
        <w:rPr>
          <w:sz w:val="28"/>
          <w:szCs w:val="28"/>
        </w:rPr>
      </w:pPr>
    </w:p>
    <w:p w14:paraId="752C19FB" w14:textId="77777777" w:rsidR="00201197" w:rsidRDefault="00201197" w:rsidP="005F38EC">
      <w:pPr>
        <w:spacing w:line="240" w:lineRule="atLeast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37EDB10A" w14:textId="77777777" w:rsidR="009F353C" w:rsidRPr="009319EE" w:rsidRDefault="009F353C" w:rsidP="005F38EC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4AD940A" w14:textId="4E909D21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47. </w:t>
      </w:r>
      <w:r w:rsidR="00201197" w:rsidRPr="00BD0714">
        <w:rPr>
          <w:sz w:val="28"/>
          <w:szCs w:val="28"/>
        </w:rPr>
        <w:t xml:space="preserve">Гранты в форме субсидии подлежат возврату исполнителем услуг в бюджет </w:t>
      </w:r>
      <w:r>
        <w:rPr>
          <w:sz w:val="28"/>
          <w:szCs w:val="28"/>
        </w:rPr>
        <w:t>Байкаловского муниципального района</w:t>
      </w:r>
      <w:r w:rsidR="00201197" w:rsidRPr="00BD0714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</w:t>
      </w:r>
      <w:r w:rsidR="00AB6FA7" w:rsidRPr="00BD0714">
        <w:rPr>
          <w:sz w:val="28"/>
          <w:szCs w:val="28"/>
        </w:rPr>
        <w:t xml:space="preserve"> </w:t>
      </w:r>
      <w:r w:rsidR="00201197" w:rsidRPr="00BD0714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02152172" w14:textId="18279DF8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48. </w:t>
      </w:r>
      <w:r w:rsidR="00201197" w:rsidRPr="00BD0714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7FB0D5C5" w14:textId="211EA0F9" w:rsidR="00201197" w:rsidRPr="00BD0714" w:rsidRDefault="00BD0714" w:rsidP="00BD0714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49. </w:t>
      </w:r>
      <w:r w:rsidR="00201197" w:rsidRPr="00BD0714">
        <w:rPr>
          <w:sz w:val="28"/>
          <w:szCs w:val="28"/>
        </w:rPr>
        <w:t xml:space="preserve">Возврат гранта в форме субсидии в бюджет </w:t>
      </w:r>
      <w:r w:rsidRPr="00BD0714">
        <w:rPr>
          <w:sz w:val="28"/>
          <w:szCs w:val="28"/>
        </w:rPr>
        <w:t>Байкаловского муниципального района</w:t>
      </w:r>
      <w:r w:rsidR="00201197" w:rsidRPr="00BD0714">
        <w:rPr>
          <w:sz w:val="28"/>
          <w:szCs w:val="28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3E05F216" w14:textId="77777777" w:rsidR="003F192E" w:rsidRDefault="003F192E" w:rsidP="005F38E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14:paraId="052508CB" w14:textId="77777777" w:rsidR="003F192E" w:rsidRDefault="003F192E" w:rsidP="005F38E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14:paraId="78CEFC34" w14:textId="5169CC47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B1931B7" w14:textId="1FEE4F1C" w:rsidR="005F38EC" w:rsidRPr="005F38EC" w:rsidRDefault="003F192E" w:rsidP="005F38EC">
      <w:pPr>
        <w:widowControl w:val="0"/>
        <w:ind w:firstLine="709"/>
        <w:jc w:val="right"/>
        <w:rPr>
          <w:sz w:val="20"/>
          <w:szCs w:val="20"/>
        </w:rPr>
      </w:pPr>
      <w:r w:rsidRPr="005F38EC">
        <w:rPr>
          <w:sz w:val="20"/>
          <w:szCs w:val="20"/>
        </w:rPr>
        <w:lastRenderedPageBreak/>
        <w:t>П</w:t>
      </w:r>
      <w:r w:rsidR="005F38EC">
        <w:rPr>
          <w:sz w:val="20"/>
          <w:szCs w:val="20"/>
        </w:rPr>
        <w:t>риложение</w:t>
      </w:r>
    </w:p>
    <w:p w14:paraId="50951617" w14:textId="50B49CA3" w:rsidR="005F38EC" w:rsidRPr="005F38EC" w:rsidRDefault="005F38EC" w:rsidP="005F38E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Порядку </w:t>
      </w:r>
    </w:p>
    <w:p w14:paraId="10A565BC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43C8D7A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0C534C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43324" w14:textId="685ABE14" w:rsidR="003F192E" w:rsidRPr="00E428B6" w:rsidRDefault="00BD0714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192E" w:rsidRPr="00E428B6">
        <w:rPr>
          <w:rFonts w:ascii="Times New Roman" w:hAnsi="Times New Roman" w:cs="Times New Roman"/>
          <w:sz w:val="24"/>
          <w:szCs w:val="24"/>
        </w:rPr>
        <w:t>. _____________________                                                               "__" _____________ 20__ г.</w:t>
      </w:r>
    </w:p>
    <w:p w14:paraId="368AF68C" w14:textId="77777777" w:rsidR="003F192E" w:rsidRPr="00E428B6" w:rsidRDefault="003F192E" w:rsidP="003F192E">
      <w:pPr>
        <w:jc w:val="both"/>
      </w:pPr>
    </w:p>
    <w:p w14:paraId="0C21261D" w14:textId="20D3CC93" w:rsidR="003F192E" w:rsidRPr="00E428B6" w:rsidRDefault="003F192E" w:rsidP="003F192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64B2B">
        <w:t xml:space="preserve">Байкаловском муниципальном районе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64B2B">
        <w:t>Байкаловского муниципального района Свердловской области</w:t>
      </w:r>
      <w:r w:rsidR="00AB6FA7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AB6FA7">
        <w:t xml:space="preserve"> </w:t>
      </w:r>
      <w:r>
        <w:t>Соглашение</w:t>
      </w:r>
      <w:r w:rsidRPr="00E428B6">
        <w:t xml:space="preserve"> о нижеследующем.</w:t>
      </w:r>
    </w:p>
    <w:p w14:paraId="52AB04C9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05E36F1C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012A41B8" w14:textId="7C3AE758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F64B2B">
        <w:t>Байкаловского муниципального района Свердловской области</w:t>
      </w:r>
      <w:r>
        <w:t xml:space="preserve"> Исполнителю услуг</w:t>
      </w:r>
      <w:r w:rsidRPr="007A1B8D">
        <w:t xml:space="preserve"> в рамках мероприятия </w:t>
      </w:r>
      <w:r w:rsidRPr="00B31EDD">
        <w:t xml:space="preserve">«Обеспечение внедрения персонифицированного финансирования» муниципальной программы «Развитие </w:t>
      </w:r>
      <w:r w:rsidR="00F64B2B" w:rsidRPr="00B31EDD">
        <w:t xml:space="preserve">системы </w:t>
      </w:r>
      <w:r w:rsidRPr="00B31EDD">
        <w:t>образования</w:t>
      </w:r>
      <w:r w:rsidR="00B31EDD" w:rsidRPr="00B31EDD">
        <w:t xml:space="preserve"> в Байкаловском муниципальном районе» на 2015-2024 годы</w:t>
      </w:r>
      <w:r w:rsidRPr="00B31EDD"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14:paraId="4D27DA54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0CEFA1FC" w14:textId="77777777" w:rsidR="003F192E" w:rsidRPr="00E428B6" w:rsidRDefault="003F192E" w:rsidP="00BD0714">
      <w:pPr>
        <w:pStyle w:val="a3"/>
        <w:ind w:left="709"/>
        <w:jc w:val="both"/>
      </w:pPr>
    </w:p>
    <w:p w14:paraId="6025FAD7" w14:textId="77777777" w:rsidR="003F192E" w:rsidRPr="007A1B8D" w:rsidRDefault="003F192E" w:rsidP="00BD071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C14F016" w14:textId="77777777" w:rsidR="003F192E" w:rsidRPr="00E428B6" w:rsidRDefault="003F192E" w:rsidP="00BD0714">
      <w:pPr>
        <w:pStyle w:val="a3"/>
        <w:ind w:left="0"/>
        <w:rPr>
          <w:b/>
        </w:rPr>
      </w:pPr>
    </w:p>
    <w:p w14:paraId="3A4B37A3" w14:textId="77777777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72A2322B" w14:textId="4076B3A1" w:rsidR="003F192E" w:rsidRPr="00B31EDD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B31EDD">
        <w:t>утвержденных приказом министерства образования</w:t>
      </w:r>
      <w:r w:rsidR="00B31EDD" w:rsidRPr="00B31EDD">
        <w:t xml:space="preserve"> и молодежной политики Свердловской области</w:t>
      </w:r>
      <w:r w:rsidRPr="00B31EDD">
        <w:t xml:space="preserve"> от </w:t>
      </w:r>
      <w:r w:rsidR="00B31EDD" w:rsidRPr="00B31EDD">
        <w:t>15</w:t>
      </w:r>
      <w:r w:rsidRPr="00B31EDD">
        <w:t>.</w:t>
      </w:r>
      <w:r w:rsidR="00B31EDD" w:rsidRPr="00B31EDD">
        <w:t>07.</w:t>
      </w:r>
      <w:r w:rsidRPr="00B31EDD">
        <w:t>20</w:t>
      </w:r>
      <w:r w:rsidR="00B31EDD" w:rsidRPr="00B31EDD">
        <w:t>22</w:t>
      </w:r>
      <w:r w:rsidRPr="00B31EDD">
        <w:t xml:space="preserve"> №</w:t>
      </w:r>
      <w:r w:rsidR="00B31EDD" w:rsidRPr="00B31EDD">
        <w:t xml:space="preserve"> 648-Д</w:t>
      </w:r>
      <w:r w:rsidRPr="00B31EDD">
        <w:t xml:space="preserve"> «Об утверждении Правил персонифицированного финансирования дополнительного образования детей</w:t>
      </w:r>
      <w:r w:rsidR="00B31EDD" w:rsidRPr="00B31EDD">
        <w:t xml:space="preserve"> в Свердловской области</w:t>
      </w:r>
      <w:r w:rsidRPr="00B31EDD">
        <w:t>» (далее – Правила персонифицированного финансирования) и Порядка предоставления грантов.</w:t>
      </w:r>
    </w:p>
    <w:p w14:paraId="536B802D" w14:textId="77777777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органом муниципального </w:t>
      </w:r>
      <w:r w:rsidRPr="001B287F">
        <w:lastRenderedPageBreak/>
        <w:t>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5E210F32" w14:textId="76A87086" w:rsidR="003F192E" w:rsidRPr="00871408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F64B2B">
        <w:t>Думы Байкаловского мун</w:t>
      </w:r>
      <w:r w:rsidR="00B31EDD">
        <w:t>и</w:t>
      </w:r>
      <w:r w:rsidR="00F64B2B">
        <w:t>ципального района Свердловской области</w:t>
      </w:r>
      <w:r w:rsidRPr="00871408">
        <w:t xml:space="preserve"> о бюджете</w:t>
      </w:r>
      <w:r w:rsidR="00F64B2B">
        <w:t xml:space="preserve"> Байкаловского муниципального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B31EDD" w:rsidRPr="00B31EDD">
        <w:t>«Развитие системы образования в Байкаловском муниципальном районе» на 2015-2024 годы»</w:t>
      </w:r>
      <w:r w:rsidR="00B31EDD">
        <w:t xml:space="preserve">, </w:t>
      </w:r>
      <w:r w:rsidR="00BF7BF2">
        <w:t>утвержденной</w:t>
      </w:r>
      <w:r w:rsidR="00152567">
        <w:t xml:space="preserve"> постановлением Администрации муниципального образования Байкаловский муниципальный район от 27.10.2014 г. № 637</w:t>
      </w:r>
      <w:r w:rsidR="00BD0714">
        <w:t xml:space="preserve"> (с изменениями).</w:t>
      </w:r>
    </w:p>
    <w:p w14:paraId="3550CAA1" w14:textId="0DC86ED8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BB3243">
        <w:fldChar w:fldCharType="begin"/>
      </w:r>
      <w:r>
        <w:instrText xml:space="preserve"> REF _Ref35886223 \r \h </w:instrText>
      </w:r>
      <w:r w:rsidR="00BB3243">
        <w:fldChar w:fldCharType="separate"/>
      </w:r>
      <w:r>
        <w:t>VII</w:t>
      </w:r>
      <w:r w:rsidR="00BB3243">
        <w:fldChar w:fldCharType="end"/>
      </w:r>
      <w:r w:rsidRPr="001B287F">
        <w:t xml:space="preserve"> настоящего Соглашения, </w:t>
      </w:r>
      <w:r w:rsidR="00BD0714">
        <w:t>с учетом требований пункта 27</w:t>
      </w:r>
      <w: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777A57AE" w14:textId="433B4A69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</w:t>
      </w:r>
      <w:r w:rsidR="00CF4383" w:rsidRPr="00CF4383">
        <w:t xml:space="preserve">являются средства, выделенные на мероприятие </w:t>
      </w:r>
      <w:r w:rsidR="00CF4383" w:rsidRPr="00152567">
        <w:t>"Обеспечение функционирования модели персонифицированного финансирования дополнительного образования детей"</w:t>
      </w:r>
      <w:r w:rsidRPr="00152567">
        <w:t>.</w:t>
      </w:r>
    </w:p>
    <w:p w14:paraId="2B829C35" w14:textId="77777777" w:rsidR="003F192E" w:rsidRDefault="003F192E" w:rsidP="00BD0714">
      <w:pPr>
        <w:pStyle w:val="a3"/>
        <w:ind w:left="709"/>
        <w:jc w:val="both"/>
      </w:pPr>
    </w:p>
    <w:p w14:paraId="4CAF699B" w14:textId="77777777" w:rsidR="003F192E" w:rsidRPr="001B287F" w:rsidRDefault="003F192E" w:rsidP="00BD0714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0733CAC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5FEB5266" w14:textId="54A28804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61C4EA92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5A67CE56" w14:textId="77777777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B639747" w14:textId="77777777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16AF5710" w14:textId="77777777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5FABB33D" w14:textId="79F809E6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B31EDD">
        <w:t>Байкаловском муниципальном районе Свердловской области</w:t>
      </w:r>
      <w:r w:rsidRPr="00E428B6">
        <w:t>.</w:t>
      </w:r>
    </w:p>
    <w:p w14:paraId="59080E5D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251BF282" w14:textId="3B4113F3" w:rsidR="003F192E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B31EDD">
        <w:t>Байкаловском муниципальном районе Свердловской области</w:t>
      </w:r>
      <w:r w:rsidRPr="00E428B6">
        <w:t>.</w:t>
      </w:r>
    </w:p>
    <w:p w14:paraId="3C332E35" w14:textId="5BDA5255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 w14:paraId="12807DF3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666C8CD2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6D63414F" w14:textId="61957EFD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lastRenderedPageBreak/>
        <w:t xml:space="preserve">образовательная программа,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3CD588E" w14:textId="34214DEA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CF4383">
        <w:t xml:space="preserve"> </w:t>
      </w:r>
      <w:r w:rsidR="00B31EDD">
        <w:t>Байкаловского муниципального района;</w:t>
      </w:r>
    </w:p>
    <w:p w14:paraId="47CB05F2" w14:textId="1E0B0B9C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CF4383">
        <w:t xml:space="preserve"> </w:t>
      </w:r>
      <w:r w:rsidR="00B31EDD">
        <w:t>Байкаловского муниципального района</w:t>
      </w:r>
      <w:r w:rsidR="00B31EDD" w:rsidRPr="00E428B6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24" w:name="_Ref450823035"/>
    </w:p>
    <w:p w14:paraId="52AFDDE5" w14:textId="15AC6A90" w:rsidR="003F192E" w:rsidRPr="00E428B6" w:rsidRDefault="003F192E" w:rsidP="00BD071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</w:t>
      </w:r>
      <w:r w:rsidR="00AB6FA7" w:rsidRPr="00E428B6">
        <w:t>ребенка в</w:t>
      </w:r>
      <w:r w:rsidRPr="00E428B6">
        <w:t xml:space="preserve"> соответствующем учебном году больше 0 рублей.</w:t>
      </w:r>
      <w:bookmarkEnd w:id="24"/>
    </w:p>
    <w:p w14:paraId="3FE070E2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0576E03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55242FBF" w14:textId="20E71746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B31EDD">
        <w:t>Байкаловском муниципальном районе Свердловской области</w:t>
      </w:r>
      <w:r w:rsidRPr="00E428B6">
        <w:t>.</w:t>
      </w:r>
    </w:p>
    <w:p w14:paraId="6848973D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43DEEBBB" w14:textId="02EF3BE3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B31EDD">
        <w:t>Байкаловском муниципальном районе Свердловской области</w:t>
      </w:r>
      <w:r w:rsidR="00CF4383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A064657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3DC5568A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5695CB4A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4BA4C9F2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0BE4309E" w14:textId="7777777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4C29DFDC" w14:textId="77777777" w:rsidR="003F192E" w:rsidRPr="00E428B6" w:rsidRDefault="003F192E" w:rsidP="00BD0714">
      <w:pPr>
        <w:pStyle w:val="a3"/>
        <w:ind w:left="709"/>
        <w:jc w:val="both"/>
      </w:pPr>
    </w:p>
    <w:p w14:paraId="7D7DD92E" w14:textId="77777777" w:rsidR="003F192E" w:rsidRPr="00E428B6" w:rsidRDefault="003F192E" w:rsidP="00BD071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25" w:name="_Ref9763529"/>
      <w:r w:rsidRPr="00E428B6">
        <w:rPr>
          <w:b/>
        </w:rPr>
        <w:t xml:space="preserve">Порядок </w:t>
      </w:r>
      <w:bookmarkEnd w:id="2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6001A6E1" w14:textId="77777777" w:rsidR="003F192E" w:rsidRPr="00E428B6" w:rsidRDefault="003F192E" w:rsidP="00BD0714">
      <w:pPr>
        <w:pStyle w:val="a3"/>
        <w:ind w:left="0"/>
        <w:rPr>
          <w:b/>
        </w:rPr>
      </w:pPr>
    </w:p>
    <w:p w14:paraId="3A6BF89B" w14:textId="3476CEAB" w:rsidR="003F192E" w:rsidRPr="00742854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CF4383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5B2D173E" w14:textId="77777777" w:rsidR="003F192E" w:rsidRPr="00742854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</w:t>
      </w:r>
      <w:r w:rsidRPr="00742854">
        <w:rPr>
          <w:rStyle w:val="normaltextrun"/>
          <w:color w:val="000000"/>
          <w:shd w:val="clear" w:color="auto" w:fill="FFFFFF"/>
        </w:rPr>
        <w:lastRenderedPageBreak/>
        <w:t>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6BE1838E" w14:textId="77777777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4580DD37" w14:textId="77777777" w:rsidR="003F192E" w:rsidRPr="001264D2" w:rsidRDefault="003F192E" w:rsidP="00BD0714">
      <w:pPr>
        <w:pStyle w:val="a3"/>
        <w:ind w:left="709"/>
        <w:jc w:val="both"/>
      </w:pPr>
    </w:p>
    <w:p w14:paraId="7BB35FEB" w14:textId="77777777" w:rsidR="003F192E" w:rsidRPr="00E428B6" w:rsidRDefault="003F192E" w:rsidP="00BD071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2B73AB84" w14:textId="77777777" w:rsidR="003F192E" w:rsidRPr="00E428B6" w:rsidRDefault="003F192E" w:rsidP="00BD0714">
      <w:pPr>
        <w:pStyle w:val="a3"/>
        <w:ind w:left="0" w:firstLine="709"/>
        <w:rPr>
          <w:b/>
        </w:rPr>
      </w:pPr>
    </w:p>
    <w:p w14:paraId="0F87A539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1DA2D02" w14:textId="77777777" w:rsidR="003F192E" w:rsidRPr="001264D2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09FD9380" w14:textId="77777777" w:rsidR="003F192E" w:rsidRPr="001264D2" w:rsidRDefault="003F192E" w:rsidP="00BD0714">
      <w:pPr>
        <w:pStyle w:val="a3"/>
        <w:ind w:left="709"/>
        <w:jc w:val="both"/>
      </w:pPr>
    </w:p>
    <w:p w14:paraId="60104CF2" w14:textId="77777777" w:rsidR="003F192E" w:rsidRPr="00E428B6" w:rsidRDefault="003F192E" w:rsidP="00BD071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6C64C9A3" w14:textId="77777777" w:rsidR="003F192E" w:rsidRPr="00E428B6" w:rsidRDefault="003F192E" w:rsidP="00BD0714">
      <w:pPr>
        <w:pStyle w:val="a3"/>
        <w:ind w:left="0" w:firstLine="709"/>
        <w:rPr>
          <w:b/>
        </w:rPr>
      </w:pPr>
    </w:p>
    <w:p w14:paraId="7198575E" w14:textId="4CE355F4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="00CF4383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C5C9360" w14:textId="75182142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B31EDD">
        <w:t xml:space="preserve"> в</w:t>
      </w:r>
      <w:r w:rsidR="00CF4383">
        <w:t xml:space="preserve"> </w:t>
      </w:r>
      <w:r w:rsidR="00B31EDD">
        <w:t>Байкаловском муниципальном районе Свердловской области</w:t>
      </w:r>
      <w:r w:rsidRPr="00E428B6">
        <w:t>;</w:t>
      </w:r>
    </w:p>
    <w:p w14:paraId="068ECF2D" w14:textId="37661537" w:rsidR="003F192E" w:rsidRPr="00E428B6" w:rsidRDefault="003F192E" w:rsidP="00BD071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B31EDD">
        <w:t>Байкаловском муниципальном районе Свердловской области</w:t>
      </w:r>
      <w:r>
        <w:t>.</w:t>
      </w:r>
    </w:p>
    <w:p w14:paraId="2FAEAA38" w14:textId="72E20A46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 w:rsidR="009F353C">
        <w:t>ее</w:t>
      </w:r>
      <w:r w:rsidR="00CF4383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AC4FB03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51DE85AB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60BADA52" w14:textId="77777777" w:rsidR="003F192E" w:rsidRPr="00E428B6" w:rsidRDefault="009F353C" w:rsidP="00BD071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7B565686" w14:textId="77777777" w:rsidR="003F192E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3A42519C" w14:textId="77777777" w:rsidR="003F192E" w:rsidRPr="00E428B6" w:rsidRDefault="003F192E" w:rsidP="00BD071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D419C20" w14:textId="77777777" w:rsidR="003F192E" w:rsidRPr="00E428B6" w:rsidRDefault="003F192E" w:rsidP="00BD0714">
      <w:pPr>
        <w:pStyle w:val="a3"/>
        <w:ind w:left="709"/>
        <w:jc w:val="both"/>
      </w:pPr>
    </w:p>
    <w:p w14:paraId="790F31EB" w14:textId="77777777" w:rsidR="003F192E" w:rsidRPr="00E428B6" w:rsidRDefault="003F192E" w:rsidP="00BD071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26" w:name="_Ref35886223"/>
      <w:r w:rsidRPr="00E428B6">
        <w:rPr>
          <w:b/>
        </w:rPr>
        <w:t>Адреса и реквизиты сторон</w:t>
      </w:r>
      <w:bookmarkEnd w:id="26"/>
    </w:p>
    <w:p w14:paraId="56FAEA59" w14:textId="77777777" w:rsidR="003F192E" w:rsidRPr="00E428B6" w:rsidRDefault="003F192E" w:rsidP="00BD0714">
      <w:pPr>
        <w:jc w:val="both"/>
      </w:pPr>
    </w:p>
    <w:p w14:paraId="72FD3A69" w14:textId="77777777" w:rsidR="003F192E" w:rsidRPr="00E428B6" w:rsidRDefault="003F192E" w:rsidP="00BD0714">
      <w:pPr>
        <w:jc w:val="both"/>
      </w:pPr>
    </w:p>
    <w:p w14:paraId="39C0ED65" w14:textId="5D5112BC" w:rsidR="003F192E" w:rsidRPr="00E428B6" w:rsidRDefault="003F192E" w:rsidP="00BD0714">
      <w:pPr>
        <w:jc w:val="right"/>
      </w:pPr>
      <w:r w:rsidRPr="00E428B6">
        <w:br w:type="page"/>
      </w:r>
      <w:r w:rsidRPr="00E428B6">
        <w:lastRenderedPageBreak/>
        <w:t xml:space="preserve">Приложение </w:t>
      </w:r>
      <w:r>
        <w:t>№</w:t>
      </w:r>
      <w:r w:rsidRPr="00E428B6">
        <w:t>1</w:t>
      </w:r>
    </w:p>
    <w:p w14:paraId="39600CD7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14:paraId="34D96315" w14:textId="1C7B0424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BD0714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2BAE157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638FB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8E03E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73972C3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1F4909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5C8E7C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7FD2EE67" w14:textId="7777777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5A10F0EF" w14:textId="7777777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56F7E30E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4C8F85AD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CE6EF1" w14:textId="77777777" w:rsidR="003F192E" w:rsidRPr="00ED586E" w:rsidRDefault="003F192E" w:rsidP="00B31ED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83121B" w14:textId="77777777" w:rsidR="003F192E" w:rsidRPr="00ED586E" w:rsidRDefault="003F192E" w:rsidP="00B31ED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5A67B4" w14:textId="77777777" w:rsidR="003F192E" w:rsidRPr="00ED586E" w:rsidRDefault="003F192E" w:rsidP="00B31ED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4952AF" w14:textId="77777777" w:rsidR="003F192E" w:rsidRPr="00ED586E" w:rsidRDefault="003F192E" w:rsidP="00B31ED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9F5EBCD" w14:textId="77777777" w:rsidR="003F192E" w:rsidRPr="00ED586E" w:rsidRDefault="003F192E" w:rsidP="00B31ED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3E459" w14:textId="77777777" w:rsidR="003F192E" w:rsidRPr="00ED586E" w:rsidRDefault="003F192E" w:rsidP="00B31ED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C121B" w14:textId="77777777" w:rsidR="003F192E" w:rsidRPr="00ED586E" w:rsidRDefault="003F192E" w:rsidP="00B31ED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03264497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081EF5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7986012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BAA3574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BD195B5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269104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A15CBD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6F914E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41D3F300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E221404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66E26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20776A3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35F050F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51F2FC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3728F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AE9697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3EE466A4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B1E2029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C4CAF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1AA57BF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EF4E5D8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2276CC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43617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0C0338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5D619CC3" w14:textId="77777777" w:rsidTr="00B31ED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5B427F9D" w14:textId="77777777" w:rsidR="003F192E" w:rsidRPr="00ED586E" w:rsidRDefault="003F192E" w:rsidP="00B31ED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6824E" w14:textId="77777777" w:rsidR="003F192E" w:rsidRPr="00ED586E" w:rsidRDefault="003F192E" w:rsidP="00B31EDD">
            <w:pPr>
              <w:jc w:val="center"/>
            </w:pPr>
          </w:p>
        </w:tc>
      </w:tr>
    </w:tbl>
    <w:p w14:paraId="04C7C80D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523AB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36DD4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B90E7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6DE59F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4B13A1CE" w14:textId="77777777" w:rsidTr="00B31EDD">
        <w:tc>
          <w:tcPr>
            <w:tcW w:w="9587" w:type="dxa"/>
            <w:gridSpan w:val="2"/>
          </w:tcPr>
          <w:p w14:paraId="790EC32D" w14:textId="77777777" w:rsidR="003F192E" w:rsidRPr="00E428B6" w:rsidRDefault="003F192E" w:rsidP="00B31E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46627AF3" w14:textId="77777777" w:rsidR="003F192E" w:rsidRPr="00E428B6" w:rsidRDefault="003F192E" w:rsidP="00B31E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401179D1" w14:textId="77777777" w:rsidTr="00B31EDD">
        <w:tc>
          <w:tcPr>
            <w:tcW w:w="4825" w:type="dxa"/>
          </w:tcPr>
          <w:p w14:paraId="4B333A65" w14:textId="77777777" w:rsidR="003F192E" w:rsidRPr="00E428B6" w:rsidRDefault="003F192E" w:rsidP="00B31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7541760" w14:textId="77777777" w:rsidR="003F192E" w:rsidRPr="00E428B6" w:rsidRDefault="003F192E" w:rsidP="00B3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39C5989" w14:textId="77777777" w:rsidTr="00B31EDD">
        <w:trPr>
          <w:trHeight w:val="23"/>
        </w:trPr>
        <w:tc>
          <w:tcPr>
            <w:tcW w:w="4825" w:type="dxa"/>
          </w:tcPr>
          <w:p w14:paraId="797B2CC0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0570BC30" w14:textId="77777777" w:rsidR="003F192E" w:rsidRPr="00E428B6" w:rsidRDefault="003F192E" w:rsidP="00B31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0F0296B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871DF9D" w14:textId="77777777" w:rsidR="003F192E" w:rsidRPr="00E428B6" w:rsidRDefault="003F192E" w:rsidP="00B3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3ABE6" w14:textId="77777777" w:rsidR="003F192E" w:rsidRPr="00E428B6" w:rsidRDefault="003F192E" w:rsidP="003F192E">
      <w:pPr>
        <w:jc w:val="both"/>
      </w:pPr>
    </w:p>
    <w:p w14:paraId="438642D6" w14:textId="77777777" w:rsidR="003F192E" w:rsidRPr="00E428B6" w:rsidRDefault="003F192E" w:rsidP="003F192E">
      <w:r w:rsidRPr="00E428B6">
        <w:br w:type="page"/>
      </w:r>
    </w:p>
    <w:p w14:paraId="10BEF2FF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087CDFA8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14:paraId="399CDA4B" w14:textId="4B674E6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BD0714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16F33CE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34765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76B43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AEBDF7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5E7E6D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908D04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007EBF67" w14:textId="7777777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19818A18" w14:textId="7777777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199B6CA0" w14:textId="64B10BA0"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="00CF4383">
        <w:t xml:space="preserve"> </w:t>
      </w:r>
      <w:r w:rsidRPr="00E428B6">
        <w:t>на сумму: __________________________ рублей</w:t>
      </w:r>
    </w:p>
    <w:p w14:paraId="7AA2F40D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644D3726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798893" w14:textId="77777777" w:rsidR="003F192E" w:rsidRPr="00ED586E" w:rsidRDefault="003F192E" w:rsidP="00B31ED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795C93" w14:textId="77777777" w:rsidR="003F192E" w:rsidRPr="00ED586E" w:rsidRDefault="003F192E" w:rsidP="00B31ED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E13FD4" w14:textId="77777777" w:rsidR="003F192E" w:rsidRPr="00ED586E" w:rsidRDefault="003F192E" w:rsidP="00B31ED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F5A8C59" w14:textId="77777777" w:rsidR="003F192E" w:rsidRPr="00ED586E" w:rsidRDefault="003F192E" w:rsidP="00B31ED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C6EE21" w14:textId="77777777" w:rsidR="003F192E" w:rsidRPr="00ED586E" w:rsidRDefault="003F192E" w:rsidP="00B31ED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A1984" w14:textId="77777777" w:rsidR="003F192E" w:rsidRPr="00ED586E" w:rsidRDefault="003F192E" w:rsidP="00B31ED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1B943" w14:textId="77777777" w:rsidR="003F192E" w:rsidRPr="00ED586E" w:rsidRDefault="003F192E" w:rsidP="00B31ED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1EEA6063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14997BB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F4E9C20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C86480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3C43EAA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AA4FA7D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2A7BA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D5B0BF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7DEF04C4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80770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622E50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97A1D0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42747A8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F4E07D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4BBEE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BA6CDD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48B40CD5" w14:textId="77777777" w:rsidTr="00B31ED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96D308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62AAF4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91FFD1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20FDF66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5FA2A3D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34C5D" w14:textId="77777777" w:rsidR="003F192E" w:rsidRPr="00ED586E" w:rsidRDefault="003F192E" w:rsidP="00B31ED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055C55" w14:textId="77777777" w:rsidR="003F192E" w:rsidRPr="00ED586E" w:rsidRDefault="003F192E" w:rsidP="00B31EDD">
            <w:pPr>
              <w:jc w:val="center"/>
            </w:pPr>
          </w:p>
        </w:tc>
      </w:tr>
      <w:tr w:rsidR="003F192E" w:rsidRPr="00E428B6" w14:paraId="7EB75490" w14:textId="77777777" w:rsidTr="00B31ED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3E5D2D0F" w14:textId="77777777" w:rsidR="003F192E" w:rsidRPr="00ED586E" w:rsidRDefault="003F192E" w:rsidP="00B31ED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65E96" w14:textId="77777777" w:rsidR="003F192E" w:rsidRPr="00ED586E" w:rsidRDefault="003F192E" w:rsidP="00B31EDD">
            <w:pPr>
              <w:jc w:val="center"/>
            </w:pPr>
          </w:p>
        </w:tc>
      </w:tr>
    </w:tbl>
    <w:p w14:paraId="5A3421BB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FEE1DF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2BE0C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5C32E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19895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43C4D24A" w14:textId="77777777" w:rsidTr="00B31EDD">
        <w:tc>
          <w:tcPr>
            <w:tcW w:w="9587" w:type="dxa"/>
            <w:gridSpan w:val="2"/>
          </w:tcPr>
          <w:p w14:paraId="25B64B50" w14:textId="77777777" w:rsidR="003F192E" w:rsidRPr="00E428B6" w:rsidRDefault="003F192E" w:rsidP="00B31E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5D73EFD6" w14:textId="77777777" w:rsidR="003F192E" w:rsidRPr="00E428B6" w:rsidRDefault="003F192E" w:rsidP="00B31ED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21EC1D6" w14:textId="77777777" w:rsidTr="00B31EDD">
        <w:tc>
          <w:tcPr>
            <w:tcW w:w="4825" w:type="dxa"/>
          </w:tcPr>
          <w:p w14:paraId="70C429C9" w14:textId="77777777" w:rsidR="003F192E" w:rsidRPr="00E428B6" w:rsidRDefault="003F192E" w:rsidP="00B31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083FA1C" w14:textId="77777777" w:rsidR="003F192E" w:rsidRPr="00E428B6" w:rsidRDefault="003F192E" w:rsidP="00B3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6389392C" w14:textId="77777777" w:rsidTr="00B31EDD">
        <w:trPr>
          <w:trHeight w:val="23"/>
        </w:trPr>
        <w:tc>
          <w:tcPr>
            <w:tcW w:w="4825" w:type="dxa"/>
          </w:tcPr>
          <w:p w14:paraId="00FF1B64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5CA8D57" w14:textId="77777777" w:rsidR="003F192E" w:rsidRPr="00E428B6" w:rsidRDefault="003F192E" w:rsidP="00B31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69D1D6B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47E7CDE" w14:textId="77777777" w:rsidR="003F192E" w:rsidRPr="00A22900" w:rsidRDefault="003F192E" w:rsidP="00B3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335BC" w14:textId="77777777" w:rsidR="003F192E" w:rsidRPr="004D70C8" w:rsidRDefault="003F192E" w:rsidP="003F192E">
      <w:pPr>
        <w:jc w:val="both"/>
      </w:pPr>
    </w:p>
    <w:p w14:paraId="53114496" w14:textId="77777777" w:rsidR="003F192E" w:rsidRPr="004D70C8" w:rsidRDefault="003F192E" w:rsidP="003F192E">
      <w:pPr>
        <w:jc w:val="both"/>
      </w:pPr>
    </w:p>
    <w:p w14:paraId="58811FC8" w14:textId="77777777"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6CAD2E12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4ACD5064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4191DCE0" w14:textId="77777777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13D36155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A48E" w14:textId="77777777" w:rsidR="00EE270E" w:rsidRDefault="00EE270E" w:rsidP="009F353C">
      <w:r>
        <w:separator/>
      </w:r>
    </w:p>
  </w:endnote>
  <w:endnote w:type="continuationSeparator" w:id="0">
    <w:p w14:paraId="6FEEF9DB" w14:textId="77777777" w:rsidR="00EE270E" w:rsidRDefault="00EE270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285B" w14:textId="77777777" w:rsidR="00EE270E" w:rsidRDefault="00EE270E" w:rsidP="009F353C">
      <w:r>
        <w:separator/>
      </w:r>
    </w:p>
  </w:footnote>
  <w:footnote w:type="continuationSeparator" w:id="0">
    <w:p w14:paraId="5F1E208C" w14:textId="77777777" w:rsidR="00EE270E" w:rsidRDefault="00EE270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AFFD" w14:textId="0E882E82" w:rsidR="0032153B" w:rsidRPr="009F353C" w:rsidRDefault="0032153B">
    <w:pPr>
      <w:pStyle w:val="af0"/>
      <w:jc w:val="center"/>
      <w:rPr>
        <w:sz w:val="28"/>
        <w:szCs w:val="28"/>
      </w:rPr>
    </w:pPr>
  </w:p>
  <w:p w14:paraId="5873243F" w14:textId="77777777" w:rsidR="0032153B" w:rsidRDefault="0032153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A5295"/>
    <w:multiLevelType w:val="hybridMultilevel"/>
    <w:tmpl w:val="B0D68BAE"/>
    <w:lvl w:ilvl="0" w:tplc="461ADB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D7E88"/>
    <w:multiLevelType w:val="hybridMultilevel"/>
    <w:tmpl w:val="289E78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0"/>
  </w:num>
  <w:num w:numId="8">
    <w:abstractNumId w:val="23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35"/>
  </w:num>
  <w:num w:numId="16">
    <w:abstractNumId w:val="34"/>
  </w:num>
  <w:num w:numId="17">
    <w:abstractNumId w:val="7"/>
  </w:num>
  <w:num w:numId="18">
    <w:abstractNumId w:val="11"/>
  </w:num>
  <w:num w:numId="19">
    <w:abstractNumId w:val="25"/>
  </w:num>
  <w:num w:numId="20">
    <w:abstractNumId w:val="41"/>
  </w:num>
  <w:num w:numId="21">
    <w:abstractNumId w:val="18"/>
  </w:num>
  <w:num w:numId="22">
    <w:abstractNumId w:val="15"/>
  </w:num>
  <w:num w:numId="23">
    <w:abstractNumId w:val="10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31"/>
  </w:num>
  <w:num w:numId="29">
    <w:abstractNumId w:val="40"/>
  </w:num>
  <w:num w:numId="30">
    <w:abstractNumId w:val="38"/>
  </w:num>
  <w:num w:numId="31">
    <w:abstractNumId w:val="39"/>
  </w:num>
  <w:num w:numId="32">
    <w:abstractNumId w:val="1"/>
  </w:num>
  <w:num w:numId="33">
    <w:abstractNumId w:val="8"/>
  </w:num>
  <w:num w:numId="34">
    <w:abstractNumId w:val="13"/>
  </w:num>
  <w:num w:numId="35">
    <w:abstractNumId w:val="2"/>
  </w:num>
  <w:num w:numId="36">
    <w:abstractNumId w:val="16"/>
  </w:num>
  <w:num w:numId="37">
    <w:abstractNumId w:val="32"/>
  </w:num>
  <w:num w:numId="38">
    <w:abstractNumId w:val="9"/>
  </w:num>
  <w:num w:numId="39">
    <w:abstractNumId w:val="2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378A6"/>
    <w:rsid w:val="000447B7"/>
    <w:rsid w:val="00044B41"/>
    <w:rsid w:val="000533DA"/>
    <w:rsid w:val="00077BD7"/>
    <w:rsid w:val="00086AF9"/>
    <w:rsid w:val="000903FC"/>
    <w:rsid w:val="000B6EA5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24BDD"/>
    <w:rsid w:val="00132ECC"/>
    <w:rsid w:val="00144E4D"/>
    <w:rsid w:val="001466FC"/>
    <w:rsid w:val="00152567"/>
    <w:rsid w:val="001812D5"/>
    <w:rsid w:val="00183B6C"/>
    <w:rsid w:val="0019022C"/>
    <w:rsid w:val="00191F4B"/>
    <w:rsid w:val="00194009"/>
    <w:rsid w:val="001A1CFE"/>
    <w:rsid w:val="001D16A1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0772"/>
    <w:rsid w:val="002433E1"/>
    <w:rsid w:val="00251ABA"/>
    <w:rsid w:val="00255007"/>
    <w:rsid w:val="00270A01"/>
    <w:rsid w:val="002756F4"/>
    <w:rsid w:val="00277AF4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2153B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B2FFD"/>
    <w:rsid w:val="003C31E7"/>
    <w:rsid w:val="003F192E"/>
    <w:rsid w:val="003F4C29"/>
    <w:rsid w:val="00401410"/>
    <w:rsid w:val="00402A0E"/>
    <w:rsid w:val="004163FC"/>
    <w:rsid w:val="00443142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0AAE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38EC"/>
    <w:rsid w:val="005F402A"/>
    <w:rsid w:val="006065D2"/>
    <w:rsid w:val="00616679"/>
    <w:rsid w:val="00632B24"/>
    <w:rsid w:val="006343BC"/>
    <w:rsid w:val="00642E19"/>
    <w:rsid w:val="006507C9"/>
    <w:rsid w:val="00664545"/>
    <w:rsid w:val="006872A1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44992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06F0C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9231B"/>
    <w:rsid w:val="009D34F5"/>
    <w:rsid w:val="009F088F"/>
    <w:rsid w:val="009F28FC"/>
    <w:rsid w:val="009F353C"/>
    <w:rsid w:val="00A14A17"/>
    <w:rsid w:val="00A30805"/>
    <w:rsid w:val="00A3601D"/>
    <w:rsid w:val="00A4436B"/>
    <w:rsid w:val="00A60B2A"/>
    <w:rsid w:val="00A66F43"/>
    <w:rsid w:val="00A70C38"/>
    <w:rsid w:val="00A81435"/>
    <w:rsid w:val="00A92711"/>
    <w:rsid w:val="00A97811"/>
    <w:rsid w:val="00AA27BC"/>
    <w:rsid w:val="00AA298D"/>
    <w:rsid w:val="00AA3DFB"/>
    <w:rsid w:val="00AB4FF0"/>
    <w:rsid w:val="00AB6FA7"/>
    <w:rsid w:val="00AD31F7"/>
    <w:rsid w:val="00B03412"/>
    <w:rsid w:val="00B16CAC"/>
    <w:rsid w:val="00B31EDD"/>
    <w:rsid w:val="00B34CD1"/>
    <w:rsid w:val="00B46CEC"/>
    <w:rsid w:val="00B520FF"/>
    <w:rsid w:val="00B73C32"/>
    <w:rsid w:val="00B936B4"/>
    <w:rsid w:val="00BA2191"/>
    <w:rsid w:val="00BB3243"/>
    <w:rsid w:val="00BB7C20"/>
    <w:rsid w:val="00BC5F81"/>
    <w:rsid w:val="00BD00F5"/>
    <w:rsid w:val="00BD0714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B3F1B"/>
    <w:rsid w:val="00CD4CFC"/>
    <w:rsid w:val="00CE0665"/>
    <w:rsid w:val="00CF4383"/>
    <w:rsid w:val="00CF5718"/>
    <w:rsid w:val="00D02DFB"/>
    <w:rsid w:val="00D1107C"/>
    <w:rsid w:val="00D15F37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A44"/>
    <w:rsid w:val="00E72676"/>
    <w:rsid w:val="00EA5C0C"/>
    <w:rsid w:val="00EA6F2A"/>
    <w:rsid w:val="00EC1960"/>
    <w:rsid w:val="00EC33C7"/>
    <w:rsid w:val="00EC666F"/>
    <w:rsid w:val="00ED31BE"/>
    <w:rsid w:val="00ED70C2"/>
    <w:rsid w:val="00EE270E"/>
    <w:rsid w:val="00EE3457"/>
    <w:rsid w:val="00EF4758"/>
    <w:rsid w:val="00EF4FFE"/>
    <w:rsid w:val="00F01992"/>
    <w:rsid w:val="00F034A7"/>
    <w:rsid w:val="00F1114B"/>
    <w:rsid w:val="00F36880"/>
    <w:rsid w:val="00F44E68"/>
    <w:rsid w:val="00F45F19"/>
    <w:rsid w:val="00F64B2B"/>
    <w:rsid w:val="00F6598C"/>
    <w:rsid w:val="00F71EA3"/>
    <w:rsid w:val="00F84825"/>
    <w:rsid w:val="00FA069F"/>
    <w:rsid w:val="00FB3F59"/>
    <w:rsid w:val="00FD3BB2"/>
    <w:rsid w:val="00FE4340"/>
    <w:rsid w:val="00FE79D6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5AC0"/>
  <w15:docId w15:val="{F2DBE97A-3C91-442D-92A9-7BC4DA9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29F6-38AF-4B15-804B-808BA5CF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Евгения Валерьевна</cp:lastModifiedBy>
  <cp:revision>2</cp:revision>
  <cp:lastPrinted>2020-01-26T18:14:00Z</cp:lastPrinted>
  <dcterms:created xsi:type="dcterms:W3CDTF">2022-10-18T06:02:00Z</dcterms:created>
  <dcterms:modified xsi:type="dcterms:W3CDTF">2022-10-18T06:02:00Z</dcterms:modified>
</cp:coreProperties>
</file>